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7F86" w14:textId="77777777" w:rsidR="006F59A7" w:rsidRDefault="003F5C92" w:rsidP="003F5C92">
      <w:pPr>
        <w:jc w:val="center"/>
        <w:rPr>
          <w:b/>
          <w:sz w:val="28"/>
        </w:rPr>
      </w:pPr>
      <w:proofErr w:type="spellStart"/>
      <w:r w:rsidRPr="003F5C92">
        <w:rPr>
          <w:b/>
          <w:sz w:val="28"/>
        </w:rPr>
        <w:t>Cookies</w:t>
      </w:r>
      <w:proofErr w:type="spellEnd"/>
    </w:p>
    <w:p w14:paraId="19ED2C58" w14:textId="77777777" w:rsidR="003F5C92" w:rsidRPr="001B71F9" w:rsidRDefault="003F5C92" w:rsidP="003F5C92">
      <w:pPr>
        <w:pStyle w:val="NormalWeb"/>
        <w:shd w:val="clear" w:color="auto" w:fill="FFFFFF"/>
        <w:spacing w:before="120" w:beforeAutospacing="0" w:after="120" w:afterAutospacing="0"/>
        <w:jc w:val="both"/>
        <w:rPr>
          <w:rFonts w:asciiTheme="minorHAnsi" w:hAnsiTheme="minorHAnsi" w:cstheme="minorHAnsi"/>
          <w:color w:val="4A4A4A"/>
          <w:sz w:val="22"/>
          <w:szCs w:val="18"/>
        </w:rPr>
      </w:pPr>
      <w:proofErr w:type="spellStart"/>
      <w:r w:rsidRPr="001B71F9">
        <w:rPr>
          <w:rFonts w:asciiTheme="minorHAnsi" w:hAnsiTheme="minorHAnsi" w:cstheme="minorHAnsi"/>
          <w:color w:val="4A4A4A"/>
          <w:sz w:val="22"/>
          <w:szCs w:val="18"/>
        </w:rPr>
        <w:t>Cookie</w:t>
      </w:r>
      <w:proofErr w:type="spellEnd"/>
      <w:r w:rsidR="00F26E64">
        <w:rPr>
          <w:rFonts w:asciiTheme="minorHAnsi" w:hAnsiTheme="minorHAnsi" w:cstheme="minorHAnsi"/>
          <w:color w:val="4A4A4A"/>
          <w:sz w:val="22"/>
          <w:szCs w:val="18"/>
        </w:rPr>
        <w:t xml:space="preserve"> </w:t>
      </w:r>
      <w:r w:rsidRPr="001B71F9">
        <w:rPr>
          <w:rFonts w:asciiTheme="minorHAnsi" w:hAnsiTheme="minorHAnsi" w:cstheme="minorHAnsi"/>
          <w:color w:val="4A4A4A"/>
          <w:sz w:val="22"/>
          <w:szCs w:val="18"/>
        </w:rPr>
        <w:t xml:space="preserve">je krátky textový súbor, ktorý navštívená webová stránka odosiela do prehliadača. Umožňuje webu zaznamenať informácie o vašej návšteve. Súbory </w:t>
      </w:r>
      <w:proofErr w:type="spellStart"/>
      <w:r w:rsidRPr="001B71F9">
        <w:rPr>
          <w:rFonts w:asciiTheme="minorHAnsi" w:hAnsiTheme="minorHAnsi" w:cstheme="minorHAnsi"/>
          <w:color w:val="4A4A4A"/>
          <w:sz w:val="22"/>
          <w:szCs w:val="18"/>
        </w:rPr>
        <w:t>cookie</w:t>
      </w:r>
      <w:r w:rsidR="00F26E64">
        <w:rPr>
          <w:rFonts w:asciiTheme="minorHAnsi" w:hAnsiTheme="minorHAnsi" w:cstheme="minorHAnsi"/>
          <w:color w:val="4A4A4A"/>
          <w:sz w:val="22"/>
          <w:szCs w:val="18"/>
        </w:rPr>
        <w:t>s</w:t>
      </w:r>
      <w:proofErr w:type="spellEnd"/>
      <w:r w:rsidRPr="001B71F9">
        <w:rPr>
          <w:rFonts w:asciiTheme="minorHAnsi" w:hAnsiTheme="minorHAnsi" w:cstheme="minorHAnsi"/>
          <w:color w:val="4A4A4A"/>
          <w:sz w:val="22"/>
          <w:szCs w:val="18"/>
        </w:rPr>
        <w:t xml:space="preserve"> sú dôležité. Bez nich by bolo prezeranie webu oveľa zložitejšie.</w:t>
      </w:r>
    </w:p>
    <w:p w14:paraId="3ACAFEB1" w14:textId="77777777" w:rsidR="003F5C92" w:rsidRPr="001B71F9" w:rsidRDefault="003F5C92" w:rsidP="003F5C92">
      <w:pPr>
        <w:pStyle w:val="NormalWeb"/>
        <w:shd w:val="clear" w:color="auto" w:fill="FFFFFF"/>
        <w:spacing w:before="120" w:beforeAutospacing="0" w:after="120" w:afterAutospacing="0"/>
        <w:jc w:val="both"/>
        <w:rPr>
          <w:rFonts w:asciiTheme="minorHAnsi" w:hAnsiTheme="minorHAnsi" w:cstheme="minorHAnsi"/>
          <w:color w:val="4A4A4A"/>
          <w:sz w:val="22"/>
          <w:szCs w:val="18"/>
        </w:rPr>
      </w:pPr>
      <w:r w:rsidRPr="001B71F9">
        <w:rPr>
          <w:rFonts w:asciiTheme="minorHAnsi" w:hAnsiTheme="minorHAnsi" w:cstheme="minorHAnsi"/>
          <w:color w:val="4A4A4A"/>
          <w:sz w:val="22"/>
          <w:szCs w:val="18"/>
        </w:rPr>
        <w:t xml:space="preserve">Pre prispôsobenie prevádzky našich webových stránok Vašim potrebám, môže náš portál používať súbory </w:t>
      </w:r>
      <w:proofErr w:type="spellStart"/>
      <w:r w:rsidRPr="001B71F9">
        <w:rPr>
          <w:rFonts w:asciiTheme="minorHAnsi" w:hAnsiTheme="minorHAnsi" w:cstheme="minorHAnsi"/>
          <w:color w:val="4A4A4A"/>
          <w:sz w:val="22"/>
          <w:szCs w:val="18"/>
        </w:rPr>
        <w:t>cookies</w:t>
      </w:r>
      <w:proofErr w:type="spellEnd"/>
      <w:r w:rsidRPr="001B71F9">
        <w:rPr>
          <w:rFonts w:asciiTheme="minorHAnsi" w:hAnsiTheme="minorHAnsi" w:cstheme="minorHAnsi"/>
          <w:color w:val="4A4A4A"/>
          <w:sz w:val="22"/>
          <w:szCs w:val="18"/>
        </w:rPr>
        <w:t xml:space="preserve">. Súbor </w:t>
      </w:r>
      <w:proofErr w:type="spellStart"/>
      <w:r w:rsidRPr="001B71F9">
        <w:rPr>
          <w:rFonts w:asciiTheme="minorHAnsi" w:hAnsiTheme="minorHAnsi" w:cstheme="minorHAnsi"/>
          <w:color w:val="4A4A4A"/>
          <w:sz w:val="22"/>
          <w:szCs w:val="18"/>
        </w:rPr>
        <w:t>cookie</w:t>
      </w:r>
      <w:proofErr w:type="spellEnd"/>
      <w:r w:rsidRPr="001B71F9">
        <w:rPr>
          <w:rFonts w:asciiTheme="minorHAnsi" w:hAnsiTheme="minorHAnsi" w:cstheme="minorHAnsi"/>
          <w:color w:val="4A4A4A"/>
          <w:sz w:val="22"/>
          <w:szCs w:val="18"/>
        </w:rPr>
        <w:t xml:space="preserve"> je malý súbor, ktorý sa na Vašom počítači ukladá lokálne, keď navštívite webové stránky. Keď navštívite webovú stránku na tom istom zariadení, súbor </w:t>
      </w:r>
      <w:proofErr w:type="spellStart"/>
      <w:r w:rsidRPr="001B71F9">
        <w:rPr>
          <w:rFonts w:asciiTheme="minorHAnsi" w:hAnsiTheme="minorHAnsi" w:cstheme="minorHAnsi"/>
          <w:color w:val="4A4A4A"/>
          <w:sz w:val="22"/>
          <w:szCs w:val="18"/>
        </w:rPr>
        <w:t>cookie</w:t>
      </w:r>
      <w:proofErr w:type="spellEnd"/>
      <w:r w:rsidRPr="001B71F9">
        <w:rPr>
          <w:rFonts w:asciiTheme="minorHAnsi" w:hAnsiTheme="minorHAnsi" w:cstheme="minorHAnsi"/>
          <w:color w:val="4A4A4A"/>
          <w:sz w:val="22"/>
          <w:szCs w:val="18"/>
        </w:rPr>
        <w:t xml:space="preserve"> naznačuje napríklad, že ste opakovaným návštevníkom. Nasledujúca návšteva stránok tak môže byť jednoduchšia a produktívnejšia. Súbory </w:t>
      </w:r>
      <w:proofErr w:type="spellStart"/>
      <w:r w:rsidRPr="001B71F9">
        <w:rPr>
          <w:rFonts w:asciiTheme="minorHAnsi" w:hAnsiTheme="minorHAnsi" w:cstheme="minorHAnsi"/>
          <w:color w:val="4A4A4A"/>
          <w:sz w:val="22"/>
          <w:szCs w:val="18"/>
        </w:rPr>
        <w:t>cookie</w:t>
      </w:r>
      <w:proofErr w:type="spellEnd"/>
      <w:r w:rsidRPr="001B71F9">
        <w:rPr>
          <w:rFonts w:asciiTheme="minorHAnsi" w:hAnsiTheme="minorHAnsi" w:cstheme="minorHAnsi"/>
          <w:color w:val="4A4A4A"/>
          <w:sz w:val="22"/>
          <w:szCs w:val="18"/>
        </w:rPr>
        <w:t xml:space="preserve"> nám tiež umožňujú analyzovať používanie našich webových stránok. </w:t>
      </w:r>
    </w:p>
    <w:p w14:paraId="18999429" w14:textId="77777777" w:rsidR="003F5C92" w:rsidRPr="001B71F9" w:rsidRDefault="003F5C92" w:rsidP="003F5C92">
      <w:pPr>
        <w:pStyle w:val="NormalWeb"/>
        <w:shd w:val="clear" w:color="auto" w:fill="FFFFFF"/>
        <w:spacing w:before="120" w:beforeAutospacing="0" w:after="120" w:afterAutospacing="0"/>
        <w:jc w:val="both"/>
        <w:rPr>
          <w:rFonts w:asciiTheme="minorHAnsi" w:hAnsiTheme="minorHAnsi" w:cstheme="minorHAnsi"/>
          <w:color w:val="4A4A4A"/>
          <w:sz w:val="22"/>
          <w:szCs w:val="18"/>
        </w:rPr>
      </w:pPr>
      <w:proofErr w:type="spellStart"/>
      <w:r w:rsidRPr="001B71F9">
        <w:rPr>
          <w:rFonts w:asciiTheme="minorHAnsi" w:hAnsiTheme="minorHAnsi" w:cstheme="minorHAnsi"/>
          <w:color w:val="4A4A4A"/>
          <w:sz w:val="22"/>
          <w:szCs w:val="18"/>
        </w:rPr>
        <w:t>Cookies</w:t>
      </w:r>
      <w:proofErr w:type="spellEnd"/>
      <w:r w:rsidRPr="001B71F9">
        <w:rPr>
          <w:rFonts w:asciiTheme="minorHAnsi" w:hAnsiTheme="minorHAnsi" w:cstheme="minorHAnsi"/>
          <w:color w:val="4A4A4A"/>
          <w:sz w:val="22"/>
          <w:szCs w:val="18"/>
        </w:rPr>
        <w:t xml:space="preserve"> môžete prijať alebo odmietnuť – vrátane tých, ktoré sa používajú na sledovanie webových stránok – výberom vhodných nastavení pre váš prehliadač. Môžete nastaviť prehliadač, aby vás upozornil, keď dostanete nový súbor </w:t>
      </w:r>
      <w:proofErr w:type="spellStart"/>
      <w:r w:rsidRPr="001B71F9">
        <w:rPr>
          <w:rFonts w:asciiTheme="minorHAnsi" w:hAnsiTheme="minorHAnsi" w:cstheme="minorHAnsi"/>
          <w:color w:val="4A4A4A"/>
          <w:sz w:val="22"/>
          <w:szCs w:val="18"/>
        </w:rPr>
        <w:t>cookie</w:t>
      </w:r>
      <w:proofErr w:type="spellEnd"/>
      <w:r w:rsidRPr="001B71F9">
        <w:rPr>
          <w:rFonts w:asciiTheme="minorHAnsi" w:hAnsiTheme="minorHAnsi" w:cstheme="minorHAnsi"/>
          <w:color w:val="4A4A4A"/>
          <w:sz w:val="22"/>
          <w:szCs w:val="18"/>
        </w:rPr>
        <w:t>, alebo ich úplne zablokovať.</w:t>
      </w:r>
    </w:p>
    <w:p w14:paraId="56D5A3C9" w14:textId="77777777" w:rsidR="003F5C92" w:rsidRPr="001B71F9" w:rsidRDefault="003F5C92" w:rsidP="003F5C92">
      <w:pPr>
        <w:pStyle w:val="NormalWeb"/>
        <w:shd w:val="clear" w:color="auto" w:fill="FFFFFF"/>
        <w:spacing w:before="120" w:beforeAutospacing="0" w:after="120" w:afterAutospacing="0"/>
        <w:jc w:val="both"/>
        <w:rPr>
          <w:rFonts w:asciiTheme="minorHAnsi" w:hAnsiTheme="minorHAnsi" w:cstheme="minorHAnsi"/>
          <w:color w:val="4A4A4A"/>
          <w:sz w:val="22"/>
          <w:szCs w:val="18"/>
        </w:rPr>
      </w:pPr>
      <w:r w:rsidRPr="001B71F9">
        <w:rPr>
          <w:rFonts w:asciiTheme="minorHAnsi" w:hAnsiTheme="minorHAnsi" w:cstheme="minorHAnsi"/>
          <w:color w:val="4A4A4A"/>
          <w:sz w:val="22"/>
          <w:szCs w:val="18"/>
        </w:rPr>
        <w:t xml:space="preserve">Ak sa však rozhodnete odmietnuť všetky súbory </w:t>
      </w:r>
      <w:proofErr w:type="spellStart"/>
      <w:r w:rsidRPr="001B71F9">
        <w:rPr>
          <w:rFonts w:asciiTheme="minorHAnsi" w:hAnsiTheme="minorHAnsi" w:cstheme="minorHAnsi"/>
          <w:color w:val="4A4A4A"/>
          <w:sz w:val="22"/>
          <w:szCs w:val="18"/>
        </w:rPr>
        <w:t>cookie</w:t>
      </w:r>
      <w:proofErr w:type="spellEnd"/>
      <w:r w:rsidRPr="001B71F9">
        <w:rPr>
          <w:rFonts w:asciiTheme="minorHAnsi" w:hAnsiTheme="minorHAnsi" w:cstheme="minorHAnsi"/>
          <w:color w:val="4A4A4A"/>
          <w:sz w:val="22"/>
          <w:szCs w:val="18"/>
        </w:rPr>
        <w:t>, nemusí naša stránka fungovať, ako ste boli doposiaľ zvyknutý.</w:t>
      </w:r>
    </w:p>
    <w:p w14:paraId="5CF94D61" w14:textId="77777777" w:rsidR="003F5C92" w:rsidRDefault="001B71F9" w:rsidP="003F5C92">
      <w:pPr>
        <w:rPr>
          <w:b/>
        </w:rPr>
      </w:pPr>
      <w:r>
        <w:rPr>
          <w:b/>
        </w:rPr>
        <w:t xml:space="preserve">Nevyhnutne potrebné súbory </w:t>
      </w:r>
      <w:proofErr w:type="spellStart"/>
      <w:r>
        <w:rPr>
          <w:b/>
        </w:rPr>
        <w:t>cookies</w:t>
      </w:r>
      <w:proofErr w:type="spellEnd"/>
    </w:p>
    <w:p w14:paraId="631A69A3" w14:textId="77777777" w:rsidR="001B71F9" w:rsidRDefault="001B71F9" w:rsidP="003F5C92">
      <w:pPr>
        <w:rPr>
          <w:rFonts w:cstheme="minorHAnsi"/>
          <w:color w:val="2B2B2B"/>
          <w:shd w:val="clear" w:color="auto" w:fill="FFFFFF"/>
        </w:rPr>
      </w:pPr>
      <w:r w:rsidRPr="001B71F9">
        <w:rPr>
          <w:rFonts w:cstheme="minorHAnsi"/>
          <w:color w:val="2B2B2B"/>
          <w:shd w:val="clear" w:color="auto" w:fill="FFFFFF"/>
        </w:rPr>
        <w:t xml:space="preserve">Tieto súbory </w:t>
      </w:r>
      <w:proofErr w:type="spellStart"/>
      <w:r w:rsidRPr="001B71F9">
        <w:rPr>
          <w:rFonts w:cstheme="minorHAnsi"/>
          <w:color w:val="2B2B2B"/>
          <w:shd w:val="clear" w:color="auto" w:fill="FFFFFF"/>
        </w:rPr>
        <w:t>cookie</w:t>
      </w:r>
      <w:r w:rsidR="00F26E64">
        <w:rPr>
          <w:rFonts w:cstheme="minorHAnsi"/>
          <w:color w:val="2B2B2B"/>
          <w:shd w:val="clear" w:color="auto" w:fill="FFFFFF"/>
        </w:rPr>
        <w:t>s</w:t>
      </w:r>
      <w:proofErr w:type="spellEnd"/>
      <w:r w:rsidRPr="001B71F9">
        <w:rPr>
          <w:rFonts w:cstheme="minorHAnsi"/>
          <w:color w:val="2B2B2B"/>
          <w:shd w:val="clear" w:color="auto" w:fill="FFFFFF"/>
        </w:rPr>
        <w:t xml:space="preserve"> sú potrebné na zabezpečenie funkčnosti internetovej stránky a nemožno ich v našich systémoch vypnúť. Zvyčajne sa nastavujú len ako reakcia na vami vykonané činnosti, ktoré predstavujú žiadosť súvisiacu so službami, ako je napríklad nastavenie preferencií ochrany osobných údajov, prihlasovanie alebo vypĺňanie formulárov. Svoj prehliadač môžete nastaviť tak, aby blokoval alebo vás upozorňoval na takéto súbory </w:t>
      </w:r>
      <w:proofErr w:type="spellStart"/>
      <w:r w:rsidRPr="001B71F9">
        <w:rPr>
          <w:rFonts w:cstheme="minorHAnsi"/>
          <w:color w:val="2B2B2B"/>
          <w:shd w:val="clear" w:color="auto" w:fill="FFFFFF"/>
        </w:rPr>
        <w:t>cookie</w:t>
      </w:r>
      <w:proofErr w:type="spellEnd"/>
      <w:r w:rsidRPr="001B71F9">
        <w:rPr>
          <w:rFonts w:cstheme="minorHAnsi"/>
          <w:color w:val="2B2B2B"/>
          <w:shd w:val="clear" w:color="auto" w:fill="FFFFFF"/>
        </w:rPr>
        <w:t>, v takom prípade však nemusia niektoré časti stránky fungovať.</w:t>
      </w:r>
    </w:p>
    <w:p w14:paraId="07538589" w14:textId="77777777" w:rsidR="001B71F9" w:rsidRDefault="001B71F9" w:rsidP="003F5C92">
      <w:pPr>
        <w:rPr>
          <w:rFonts w:cstheme="minorHAnsi"/>
          <w:color w:val="2B2B2B"/>
          <w:shd w:val="clear" w:color="auto" w:fill="FFFFFF"/>
        </w:rPr>
      </w:pPr>
      <w:r>
        <w:rPr>
          <w:rFonts w:cstheme="minorHAnsi"/>
          <w:color w:val="2B2B2B"/>
          <w:shd w:val="clear" w:color="auto" w:fill="FFFFFF"/>
        </w:rPr>
        <w:t xml:space="preserve">Súbory </w:t>
      </w:r>
      <w:proofErr w:type="spellStart"/>
      <w:r>
        <w:rPr>
          <w:rFonts w:cstheme="minorHAnsi"/>
          <w:color w:val="2B2B2B"/>
          <w:shd w:val="clear" w:color="auto" w:fill="FFFFFF"/>
        </w:rPr>
        <w:t>cookies</w:t>
      </w:r>
      <w:proofErr w:type="spellEnd"/>
      <w:r>
        <w:rPr>
          <w:rFonts w:cstheme="minorHAnsi"/>
          <w:color w:val="2B2B2B"/>
          <w:shd w:val="clear" w:color="auto" w:fill="FFFFFF"/>
        </w:rPr>
        <w:t xml:space="preserve"> prvých strán</w:t>
      </w:r>
    </w:p>
    <w:tbl>
      <w:tblPr>
        <w:tblStyle w:val="TableGrid"/>
        <w:tblW w:w="0" w:type="auto"/>
        <w:tblBorders>
          <w:bottom w:val="none" w:sz="0" w:space="0" w:color="auto"/>
        </w:tblBorders>
        <w:tblLook w:val="04A0" w:firstRow="1" w:lastRow="0" w:firstColumn="1" w:lastColumn="0" w:noHBand="0" w:noVBand="1"/>
      </w:tblPr>
      <w:tblGrid>
        <w:gridCol w:w="3023"/>
        <w:gridCol w:w="3022"/>
        <w:gridCol w:w="3017"/>
      </w:tblGrid>
      <w:tr w:rsidR="001B71F9" w14:paraId="52473196" w14:textId="77777777" w:rsidTr="00E35127">
        <w:tc>
          <w:tcPr>
            <w:tcW w:w="3070" w:type="dxa"/>
          </w:tcPr>
          <w:p w14:paraId="2A367ACA" w14:textId="77777777" w:rsidR="001B71F9" w:rsidRDefault="001B71F9" w:rsidP="003F5C92">
            <w:pPr>
              <w:rPr>
                <w:rFonts w:cstheme="minorHAnsi"/>
                <w:b/>
              </w:rPr>
            </w:pPr>
            <w:r>
              <w:rPr>
                <w:rFonts w:cstheme="minorHAnsi"/>
                <w:b/>
              </w:rPr>
              <w:t>Poskytovateľ</w:t>
            </w:r>
          </w:p>
        </w:tc>
        <w:tc>
          <w:tcPr>
            <w:tcW w:w="3071" w:type="dxa"/>
          </w:tcPr>
          <w:p w14:paraId="07115CB2" w14:textId="77777777" w:rsidR="001B71F9" w:rsidRDefault="001B71F9" w:rsidP="003F5C92">
            <w:pPr>
              <w:rPr>
                <w:rFonts w:cstheme="minorHAnsi"/>
                <w:b/>
              </w:rPr>
            </w:pPr>
            <w:r>
              <w:rPr>
                <w:rFonts w:cstheme="minorHAnsi"/>
                <w:b/>
              </w:rPr>
              <w:t xml:space="preserve">Súbory </w:t>
            </w:r>
            <w:proofErr w:type="spellStart"/>
            <w:r>
              <w:rPr>
                <w:rFonts w:cstheme="minorHAnsi"/>
                <w:b/>
              </w:rPr>
              <w:t>cookies</w:t>
            </w:r>
            <w:proofErr w:type="spellEnd"/>
          </w:p>
        </w:tc>
        <w:tc>
          <w:tcPr>
            <w:tcW w:w="3071" w:type="dxa"/>
          </w:tcPr>
          <w:p w14:paraId="401DCCD1" w14:textId="77777777" w:rsidR="001B71F9" w:rsidRDefault="00686789" w:rsidP="003F5C92">
            <w:pPr>
              <w:rPr>
                <w:rFonts w:cstheme="minorHAnsi"/>
                <w:b/>
              </w:rPr>
            </w:pPr>
            <w:r>
              <w:rPr>
                <w:rFonts w:cstheme="minorHAnsi"/>
                <w:b/>
              </w:rPr>
              <w:t>Životnosť</w:t>
            </w:r>
            <w:r w:rsidR="0008506A">
              <w:rPr>
                <w:rFonts w:cstheme="minorHAnsi"/>
                <w:b/>
              </w:rPr>
              <w:t>*</w:t>
            </w:r>
          </w:p>
        </w:tc>
      </w:tr>
      <w:tr w:rsidR="001B71F9" w14:paraId="0AECBC7F" w14:textId="77777777" w:rsidTr="00E35127">
        <w:tc>
          <w:tcPr>
            <w:tcW w:w="3070" w:type="dxa"/>
          </w:tcPr>
          <w:p w14:paraId="10462229" w14:textId="47D0E6A6" w:rsidR="001B71F9" w:rsidRPr="00E35127" w:rsidRDefault="00E35127" w:rsidP="00E35127">
            <w:pPr>
              <w:spacing w:after="200" w:line="276" w:lineRule="auto"/>
              <w:rPr>
                <w:rFonts w:cstheme="minorHAnsi"/>
                <w:b/>
                <w:lang w:val="en-US"/>
              </w:rPr>
            </w:pPr>
            <w:proofErr w:type="spellStart"/>
            <w:r w:rsidRPr="00E35127">
              <w:rPr>
                <w:rFonts w:cstheme="minorHAnsi"/>
                <w:b/>
                <w:lang w:val="en-US"/>
              </w:rPr>
              <w:t>Complianz</w:t>
            </w:r>
            <w:proofErr w:type="spellEnd"/>
          </w:p>
        </w:tc>
        <w:tc>
          <w:tcPr>
            <w:tcW w:w="3071" w:type="dxa"/>
          </w:tcPr>
          <w:p w14:paraId="6D992A20" w14:textId="38CCABD0" w:rsidR="001B71F9" w:rsidRDefault="00E35127" w:rsidP="003F5C92">
            <w:pPr>
              <w:rPr>
                <w:rFonts w:cstheme="minorHAnsi"/>
                <w:b/>
              </w:rPr>
            </w:pPr>
            <w:r w:rsidRPr="00E35127">
              <w:rPr>
                <w:rFonts w:cstheme="minorHAnsi"/>
                <w:b/>
              </w:rPr>
              <w:t xml:space="preserve">Uchovávať predvoľby súhlasu so súbormi </w:t>
            </w:r>
            <w:proofErr w:type="spellStart"/>
            <w:r w:rsidRPr="00E35127">
              <w:rPr>
                <w:rFonts w:cstheme="minorHAnsi"/>
                <w:b/>
              </w:rPr>
              <w:t>cookie</w:t>
            </w:r>
            <w:proofErr w:type="spellEnd"/>
          </w:p>
        </w:tc>
        <w:tc>
          <w:tcPr>
            <w:tcW w:w="3071" w:type="dxa"/>
          </w:tcPr>
          <w:p w14:paraId="27F20669" w14:textId="2D9B21A5" w:rsidR="001B71F9" w:rsidRDefault="00E35127" w:rsidP="003F5C92">
            <w:pPr>
              <w:rPr>
                <w:rFonts w:cstheme="minorHAnsi"/>
                <w:b/>
              </w:rPr>
            </w:pPr>
            <w:r w:rsidRPr="00E35127">
              <w:rPr>
                <w:rFonts w:cstheme="minorHAnsi"/>
                <w:b/>
              </w:rPr>
              <w:t>365 dní</w:t>
            </w:r>
          </w:p>
        </w:tc>
      </w:tr>
      <w:tr w:rsidR="00E35127" w14:paraId="55269288" w14:textId="77777777" w:rsidTr="00E35127">
        <w:tc>
          <w:tcPr>
            <w:tcW w:w="3070" w:type="dxa"/>
          </w:tcPr>
          <w:p w14:paraId="3707F927" w14:textId="5713D1D6" w:rsidR="00E35127" w:rsidRDefault="00E35127" w:rsidP="003F5C92">
            <w:pPr>
              <w:rPr>
                <w:rFonts w:cstheme="minorHAnsi"/>
                <w:b/>
              </w:rPr>
            </w:pPr>
            <w:r w:rsidRPr="00E35127">
              <w:rPr>
                <w:rFonts w:cstheme="minorHAnsi"/>
                <w:b/>
                <w:lang w:val="en-US"/>
              </w:rPr>
              <w:t>WordPress</w:t>
            </w:r>
          </w:p>
        </w:tc>
        <w:tc>
          <w:tcPr>
            <w:tcW w:w="3071" w:type="dxa"/>
          </w:tcPr>
          <w:p w14:paraId="47EE1CAB" w14:textId="134128AB" w:rsidR="00E35127" w:rsidRDefault="00E35127" w:rsidP="003F5C92">
            <w:pPr>
              <w:rPr>
                <w:rFonts w:cstheme="minorHAnsi"/>
                <w:b/>
              </w:rPr>
            </w:pPr>
            <w:r w:rsidRPr="00E35127">
              <w:rPr>
                <w:rFonts w:cstheme="minorHAnsi"/>
                <w:b/>
              </w:rPr>
              <w:t>Uchovávať podrobnosti o prehliadači</w:t>
            </w:r>
          </w:p>
        </w:tc>
        <w:tc>
          <w:tcPr>
            <w:tcW w:w="3071" w:type="dxa"/>
          </w:tcPr>
          <w:p w14:paraId="14CE9B40" w14:textId="39238D7B" w:rsidR="00E35127" w:rsidRDefault="00E35127" w:rsidP="003F5C92">
            <w:pPr>
              <w:rPr>
                <w:rFonts w:cstheme="minorHAnsi"/>
                <w:b/>
              </w:rPr>
            </w:pPr>
            <w:r w:rsidRPr="00E35127">
              <w:rPr>
                <w:rFonts w:cstheme="minorHAnsi"/>
                <w:b/>
              </w:rPr>
              <w:t>365 dní</w:t>
            </w:r>
          </w:p>
        </w:tc>
      </w:tr>
      <w:tr w:rsidR="00E35127" w14:paraId="34A0E220" w14:textId="77777777" w:rsidTr="00E35127">
        <w:tc>
          <w:tcPr>
            <w:tcW w:w="3070" w:type="dxa"/>
          </w:tcPr>
          <w:p w14:paraId="43D052A8" w14:textId="23F76859" w:rsidR="00E35127" w:rsidRDefault="00E35127" w:rsidP="003F5C92">
            <w:pPr>
              <w:rPr>
                <w:rFonts w:cstheme="minorHAnsi"/>
                <w:b/>
              </w:rPr>
            </w:pPr>
          </w:p>
        </w:tc>
        <w:tc>
          <w:tcPr>
            <w:tcW w:w="3071" w:type="dxa"/>
          </w:tcPr>
          <w:p w14:paraId="29FFDC69" w14:textId="656AEECE" w:rsidR="00E35127" w:rsidRDefault="00E35127" w:rsidP="003F5C92">
            <w:pPr>
              <w:rPr>
                <w:rFonts w:cstheme="minorHAnsi"/>
                <w:b/>
              </w:rPr>
            </w:pPr>
          </w:p>
        </w:tc>
        <w:tc>
          <w:tcPr>
            <w:tcW w:w="3071" w:type="dxa"/>
          </w:tcPr>
          <w:p w14:paraId="57B778C4" w14:textId="525831D2" w:rsidR="00E35127" w:rsidRDefault="00E35127" w:rsidP="003F5C92">
            <w:pPr>
              <w:rPr>
                <w:rFonts w:cstheme="minorHAnsi"/>
                <w:b/>
              </w:rPr>
            </w:pPr>
          </w:p>
        </w:tc>
      </w:tr>
      <w:tr w:rsidR="00E35127" w14:paraId="73C2500F" w14:textId="77777777" w:rsidTr="00E35127">
        <w:tc>
          <w:tcPr>
            <w:tcW w:w="3070" w:type="dxa"/>
          </w:tcPr>
          <w:p w14:paraId="0E779A02" w14:textId="77777777" w:rsidR="00E35127" w:rsidRDefault="00E35127" w:rsidP="003F5C92">
            <w:pPr>
              <w:rPr>
                <w:rFonts w:cstheme="minorHAnsi"/>
                <w:b/>
              </w:rPr>
            </w:pPr>
          </w:p>
        </w:tc>
        <w:tc>
          <w:tcPr>
            <w:tcW w:w="3071" w:type="dxa"/>
          </w:tcPr>
          <w:p w14:paraId="1D5BF354" w14:textId="77777777" w:rsidR="00E35127" w:rsidRDefault="00E35127" w:rsidP="003F5C92">
            <w:pPr>
              <w:rPr>
                <w:rFonts w:cstheme="minorHAnsi"/>
                <w:b/>
              </w:rPr>
            </w:pPr>
          </w:p>
        </w:tc>
        <w:tc>
          <w:tcPr>
            <w:tcW w:w="3071" w:type="dxa"/>
          </w:tcPr>
          <w:p w14:paraId="6B92A49F" w14:textId="77777777" w:rsidR="00E35127" w:rsidRDefault="00E35127" w:rsidP="003F5C92">
            <w:pPr>
              <w:rPr>
                <w:rFonts w:cstheme="minorHAnsi"/>
                <w:b/>
              </w:rPr>
            </w:pPr>
          </w:p>
        </w:tc>
      </w:tr>
    </w:tbl>
    <w:p w14:paraId="0B4F26DC" w14:textId="77777777" w:rsidR="001B71F9" w:rsidRDefault="001B71F9" w:rsidP="003F5C92">
      <w:pPr>
        <w:rPr>
          <w:rFonts w:cstheme="minorHAnsi"/>
          <w:b/>
        </w:rPr>
      </w:pPr>
    </w:p>
    <w:p w14:paraId="76928588" w14:textId="77777777" w:rsidR="00686789" w:rsidRDefault="00686789" w:rsidP="003F5C92">
      <w:pPr>
        <w:rPr>
          <w:rFonts w:cstheme="minorHAnsi"/>
          <w:b/>
        </w:rPr>
      </w:pPr>
      <w:r>
        <w:rPr>
          <w:rFonts w:cstheme="minorHAnsi"/>
          <w:b/>
        </w:rPr>
        <w:t xml:space="preserve">Súbory </w:t>
      </w:r>
      <w:proofErr w:type="spellStart"/>
      <w:r>
        <w:rPr>
          <w:rFonts w:cstheme="minorHAnsi"/>
          <w:b/>
        </w:rPr>
        <w:t>cookies</w:t>
      </w:r>
      <w:proofErr w:type="spellEnd"/>
      <w:r>
        <w:rPr>
          <w:rFonts w:cstheme="minorHAnsi"/>
          <w:b/>
        </w:rPr>
        <w:t xml:space="preserve"> súvisiace s funkčnosťou</w:t>
      </w:r>
    </w:p>
    <w:p w14:paraId="6E19BAC6" w14:textId="77777777" w:rsidR="00686789" w:rsidRDefault="00686789" w:rsidP="003F5C92">
      <w:pPr>
        <w:rPr>
          <w:rFonts w:cstheme="minorHAnsi"/>
          <w:color w:val="2B2B2B"/>
          <w:shd w:val="clear" w:color="auto" w:fill="FFFFFF"/>
        </w:rPr>
      </w:pPr>
      <w:r w:rsidRPr="00686789">
        <w:rPr>
          <w:rFonts w:cstheme="minorHAnsi"/>
          <w:color w:val="2B2B2B"/>
          <w:shd w:val="clear" w:color="auto" w:fill="FFFFFF"/>
        </w:rPr>
        <w:t xml:space="preserve">Tieto súbory </w:t>
      </w:r>
      <w:proofErr w:type="spellStart"/>
      <w:r w:rsidRPr="00686789">
        <w:rPr>
          <w:rFonts w:cstheme="minorHAnsi"/>
          <w:color w:val="2B2B2B"/>
          <w:shd w:val="clear" w:color="auto" w:fill="FFFFFF"/>
        </w:rPr>
        <w:t>cookie</w:t>
      </w:r>
      <w:proofErr w:type="spellEnd"/>
      <w:r w:rsidRPr="00686789">
        <w:rPr>
          <w:rFonts w:cstheme="minorHAnsi"/>
          <w:color w:val="2B2B2B"/>
          <w:shd w:val="clear" w:color="auto" w:fill="FFFFFF"/>
        </w:rPr>
        <w:t xml:space="preserve"> zabezpečujú lepšiu funkčnosť a prispôsobenie obsahu, ako sú videá a živý chat. Môžeme ich nastaviť my alebo externí poskytovatelia, ktorých služby sme pridali na naše stránky. Ak tieto súbory </w:t>
      </w:r>
      <w:proofErr w:type="spellStart"/>
      <w:r w:rsidRPr="00686789">
        <w:rPr>
          <w:rFonts w:cstheme="minorHAnsi"/>
          <w:color w:val="2B2B2B"/>
          <w:shd w:val="clear" w:color="auto" w:fill="FFFFFF"/>
        </w:rPr>
        <w:t>cookie</w:t>
      </w:r>
      <w:proofErr w:type="spellEnd"/>
      <w:r w:rsidRPr="00686789">
        <w:rPr>
          <w:rFonts w:cstheme="minorHAnsi"/>
          <w:color w:val="2B2B2B"/>
          <w:shd w:val="clear" w:color="auto" w:fill="FFFFFF"/>
        </w:rPr>
        <w:t xml:space="preserve"> nepovolíte, niektoré alebo všetky funkcie nemusia fungovať správne.</w:t>
      </w:r>
    </w:p>
    <w:p w14:paraId="6C1F2E3F" w14:textId="77777777" w:rsidR="00686789" w:rsidRDefault="00686789" w:rsidP="003F5C92">
      <w:pPr>
        <w:rPr>
          <w:rFonts w:cstheme="minorHAnsi"/>
          <w:color w:val="2B2B2B"/>
          <w:shd w:val="clear" w:color="auto" w:fill="FFFFFF"/>
        </w:rPr>
      </w:pPr>
      <w:r>
        <w:rPr>
          <w:rFonts w:cstheme="minorHAnsi"/>
          <w:color w:val="2B2B2B"/>
          <w:shd w:val="clear" w:color="auto" w:fill="FFFFFF"/>
        </w:rPr>
        <w:t xml:space="preserve">Súbory </w:t>
      </w:r>
      <w:proofErr w:type="spellStart"/>
      <w:r>
        <w:rPr>
          <w:rFonts w:cstheme="minorHAnsi"/>
          <w:color w:val="2B2B2B"/>
          <w:shd w:val="clear" w:color="auto" w:fill="FFFFFF"/>
        </w:rPr>
        <w:t>cookies</w:t>
      </w:r>
      <w:proofErr w:type="spellEnd"/>
      <w:r>
        <w:rPr>
          <w:rFonts w:cstheme="minorHAnsi"/>
          <w:color w:val="2B2B2B"/>
          <w:shd w:val="clear" w:color="auto" w:fill="FFFFFF"/>
        </w:rPr>
        <w:t xml:space="preserve"> prvých strán</w:t>
      </w:r>
    </w:p>
    <w:tbl>
      <w:tblPr>
        <w:tblStyle w:val="TableGrid"/>
        <w:tblW w:w="0" w:type="auto"/>
        <w:tblLook w:val="04A0" w:firstRow="1" w:lastRow="0" w:firstColumn="1" w:lastColumn="0" w:noHBand="0" w:noVBand="1"/>
      </w:tblPr>
      <w:tblGrid>
        <w:gridCol w:w="3026"/>
        <w:gridCol w:w="3014"/>
        <w:gridCol w:w="3022"/>
      </w:tblGrid>
      <w:tr w:rsidR="0008506A" w14:paraId="71762D66" w14:textId="77777777" w:rsidTr="0008506A">
        <w:tc>
          <w:tcPr>
            <w:tcW w:w="3070" w:type="dxa"/>
          </w:tcPr>
          <w:p w14:paraId="033E0B85" w14:textId="77777777" w:rsidR="0008506A" w:rsidRDefault="0008506A" w:rsidP="003F5C92">
            <w:pPr>
              <w:rPr>
                <w:rFonts w:cstheme="minorHAnsi"/>
                <w:b/>
              </w:rPr>
            </w:pPr>
            <w:r>
              <w:rPr>
                <w:rFonts w:cstheme="minorHAnsi"/>
                <w:b/>
              </w:rPr>
              <w:t>Poskytovateľ</w:t>
            </w:r>
          </w:p>
        </w:tc>
        <w:tc>
          <w:tcPr>
            <w:tcW w:w="3071" w:type="dxa"/>
          </w:tcPr>
          <w:p w14:paraId="7E4C9EB1" w14:textId="77777777" w:rsidR="0008506A" w:rsidRDefault="0008506A" w:rsidP="003F5C92">
            <w:pPr>
              <w:rPr>
                <w:rFonts w:cstheme="minorHAnsi"/>
                <w:b/>
              </w:rPr>
            </w:pPr>
            <w:r>
              <w:rPr>
                <w:rFonts w:cstheme="minorHAnsi"/>
                <w:b/>
              </w:rPr>
              <w:t xml:space="preserve">Súbory </w:t>
            </w:r>
            <w:proofErr w:type="spellStart"/>
            <w:r>
              <w:rPr>
                <w:rFonts w:cstheme="minorHAnsi"/>
                <w:b/>
              </w:rPr>
              <w:t>cookies</w:t>
            </w:r>
            <w:proofErr w:type="spellEnd"/>
          </w:p>
        </w:tc>
        <w:tc>
          <w:tcPr>
            <w:tcW w:w="3071" w:type="dxa"/>
          </w:tcPr>
          <w:p w14:paraId="5C70E10A" w14:textId="77777777" w:rsidR="0008506A" w:rsidRDefault="0008506A" w:rsidP="003F5C92">
            <w:pPr>
              <w:rPr>
                <w:rFonts w:cstheme="minorHAnsi"/>
                <w:b/>
              </w:rPr>
            </w:pPr>
            <w:r>
              <w:rPr>
                <w:rFonts w:cstheme="minorHAnsi"/>
                <w:b/>
              </w:rPr>
              <w:t>Životnosť*</w:t>
            </w:r>
          </w:p>
        </w:tc>
      </w:tr>
      <w:tr w:rsidR="0008506A" w14:paraId="14A8C566" w14:textId="77777777" w:rsidTr="0008506A">
        <w:tc>
          <w:tcPr>
            <w:tcW w:w="3070" w:type="dxa"/>
          </w:tcPr>
          <w:p w14:paraId="5DB88A0E" w14:textId="0F452031" w:rsidR="0008506A" w:rsidRPr="00E35127" w:rsidRDefault="0008506A" w:rsidP="003F5C92">
            <w:pPr>
              <w:rPr>
                <w:rFonts w:cstheme="minorHAnsi"/>
                <w:b/>
                <w:lang w:val="en-US"/>
              </w:rPr>
            </w:pPr>
          </w:p>
        </w:tc>
        <w:tc>
          <w:tcPr>
            <w:tcW w:w="3071" w:type="dxa"/>
          </w:tcPr>
          <w:p w14:paraId="0B95196D" w14:textId="77777777" w:rsidR="0008506A" w:rsidRDefault="0008506A" w:rsidP="003F5C92">
            <w:pPr>
              <w:rPr>
                <w:rFonts w:cstheme="minorHAnsi"/>
                <w:b/>
              </w:rPr>
            </w:pPr>
          </w:p>
        </w:tc>
        <w:tc>
          <w:tcPr>
            <w:tcW w:w="3071" w:type="dxa"/>
          </w:tcPr>
          <w:p w14:paraId="71FD1202" w14:textId="77777777" w:rsidR="0008506A" w:rsidRDefault="0008506A" w:rsidP="003F5C92">
            <w:pPr>
              <w:rPr>
                <w:rFonts w:cstheme="minorHAnsi"/>
                <w:b/>
              </w:rPr>
            </w:pPr>
          </w:p>
        </w:tc>
      </w:tr>
      <w:tr w:rsidR="0008506A" w14:paraId="05ACFCDD" w14:textId="77777777" w:rsidTr="0008506A">
        <w:tc>
          <w:tcPr>
            <w:tcW w:w="3070" w:type="dxa"/>
          </w:tcPr>
          <w:p w14:paraId="29A99879" w14:textId="77777777" w:rsidR="0008506A" w:rsidRDefault="0008506A" w:rsidP="003F5C92">
            <w:pPr>
              <w:rPr>
                <w:rFonts w:cstheme="minorHAnsi"/>
                <w:b/>
              </w:rPr>
            </w:pPr>
          </w:p>
        </w:tc>
        <w:tc>
          <w:tcPr>
            <w:tcW w:w="3071" w:type="dxa"/>
          </w:tcPr>
          <w:p w14:paraId="6A4B1932" w14:textId="77777777" w:rsidR="0008506A" w:rsidRDefault="0008506A" w:rsidP="003F5C92">
            <w:pPr>
              <w:rPr>
                <w:rFonts w:cstheme="minorHAnsi"/>
                <w:b/>
              </w:rPr>
            </w:pPr>
          </w:p>
        </w:tc>
        <w:tc>
          <w:tcPr>
            <w:tcW w:w="3071" w:type="dxa"/>
          </w:tcPr>
          <w:p w14:paraId="5E1278B1" w14:textId="77777777" w:rsidR="0008506A" w:rsidRDefault="0008506A" w:rsidP="003F5C92">
            <w:pPr>
              <w:rPr>
                <w:rFonts w:cstheme="minorHAnsi"/>
                <w:b/>
              </w:rPr>
            </w:pPr>
          </w:p>
        </w:tc>
      </w:tr>
      <w:tr w:rsidR="0008506A" w14:paraId="72766068" w14:textId="77777777" w:rsidTr="0008506A">
        <w:tc>
          <w:tcPr>
            <w:tcW w:w="3070" w:type="dxa"/>
          </w:tcPr>
          <w:p w14:paraId="586D669A" w14:textId="77777777" w:rsidR="0008506A" w:rsidRDefault="0008506A" w:rsidP="003F5C92">
            <w:pPr>
              <w:rPr>
                <w:rFonts w:cstheme="minorHAnsi"/>
                <w:b/>
              </w:rPr>
            </w:pPr>
          </w:p>
        </w:tc>
        <w:tc>
          <w:tcPr>
            <w:tcW w:w="3071" w:type="dxa"/>
          </w:tcPr>
          <w:p w14:paraId="78060440" w14:textId="77777777" w:rsidR="0008506A" w:rsidRDefault="0008506A" w:rsidP="003F5C92">
            <w:pPr>
              <w:rPr>
                <w:rFonts w:cstheme="minorHAnsi"/>
                <w:b/>
              </w:rPr>
            </w:pPr>
          </w:p>
        </w:tc>
        <w:tc>
          <w:tcPr>
            <w:tcW w:w="3071" w:type="dxa"/>
          </w:tcPr>
          <w:p w14:paraId="19DDF115" w14:textId="77777777" w:rsidR="0008506A" w:rsidRDefault="0008506A" w:rsidP="003F5C92">
            <w:pPr>
              <w:rPr>
                <w:rFonts w:cstheme="minorHAnsi"/>
                <w:b/>
              </w:rPr>
            </w:pPr>
          </w:p>
        </w:tc>
      </w:tr>
      <w:tr w:rsidR="0008506A" w14:paraId="73BF6B7A" w14:textId="77777777" w:rsidTr="0008506A">
        <w:tc>
          <w:tcPr>
            <w:tcW w:w="3070" w:type="dxa"/>
          </w:tcPr>
          <w:p w14:paraId="425D754F" w14:textId="77777777" w:rsidR="0008506A" w:rsidRDefault="0008506A" w:rsidP="003F5C92">
            <w:pPr>
              <w:rPr>
                <w:rFonts w:cstheme="minorHAnsi"/>
                <w:b/>
              </w:rPr>
            </w:pPr>
          </w:p>
        </w:tc>
        <w:tc>
          <w:tcPr>
            <w:tcW w:w="3071" w:type="dxa"/>
          </w:tcPr>
          <w:p w14:paraId="166A3789" w14:textId="77777777" w:rsidR="0008506A" w:rsidRDefault="0008506A" w:rsidP="003F5C92">
            <w:pPr>
              <w:rPr>
                <w:rFonts w:cstheme="minorHAnsi"/>
                <w:b/>
              </w:rPr>
            </w:pPr>
          </w:p>
        </w:tc>
        <w:tc>
          <w:tcPr>
            <w:tcW w:w="3071" w:type="dxa"/>
          </w:tcPr>
          <w:p w14:paraId="03E14276" w14:textId="77777777" w:rsidR="0008506A" w:rsidRDefault="0008506A" w:rsidP="003F5C92">
            <w:pPr>
              <w:rPr>
                <w:rFonts w:cstheme="minorHAnsi"/>
                <w:b/>
              </w:rPr>
            </w:pPr>
          </w:p>
        </w:tc>
      </w:tr>
    </w:tbl>
    <w:p w14:paraId="118B1385" w14:textId="77777777" w:rsidR="0008506A" w:rsidRDefault="0008506A" w:rsidP="003F5C92">
      <w:pPr>
        <w:rPr>
          <w:rFonts w:cstheme="minorHAnsi"/>
          <w:b/>
        </w:rPr>
      </w:pPr>
    </w:p>
    <w:p w14:paraId="1F7893E2" w14:textId="77777777" w:rsidR="0008506A" w:rsidRDefault="0008506A" w:rsidP="003F5C92">
      <w:pPr>
        <w:rPr>
          <w:rFonts w:cstheme="minorHAnsi"/>
          <w:b/>
        </w:rPr>
      </w:pPr>
    </w:p>
    <w:p w14:paraId="6FCE1246" w14:textId="77777777" w:rsidR="0008506A" w:rsidRDefault="0008506A" w:rsidP="003F5C92">
      <w:pPr>
        <w:rPr>
          <w:rFonts w:cstheme="minorHAnsi"/>
        </w:rPr>
      </w:pPr>
      <w:r w:rsidRPr="0008506A">
        <w:rPr>
          <w:rFonts w:cstheme="minorHAnsi"/>
        </w:rPr>
        <w:t xml:space="preserve">Súbory </w:t>
      </w:r>
      <w:proofErr w:type="spellStart"/>
      <w:r w:rsidRPr="0008506A">
        <w:rPr>
          <w:rFonts w:cstheme="minorHAnsi"/>
        </w:rPr>
        <w:t>cookies</w:t>
      </w:r>
      <w:proofErr w:type="spellEnd"/>
      <w:r w:rsidRPr="0008506A">
        <w:rPr>
          <w:rFonts w:cstheme="minorHAnsi"/>
        </w:rPr>
        <w:t xml:space="preserve"> tretích strán</w:t>
      </w:r>
    </w:p>
    <w:tbl>
      <w:tblPr>
        <w:tblStyle w:val="TableGrid"/>
        <w:tblW w:w="0" w:type="auto"/>
        <w:tblLook w:val="04A0" w:firstRow="1" w:lastRow="0" w:firstColumn="1" w:lastColumn="0" w:noHBand="0" w:noVBand="1"/>
      </w:tblPr>
      <w:tblGrid>
        <w:gridCol w:w="3023"/>
        <w:gridCol w:w="3020"/>
        <w:gridCol w:w="3019"/>
      </w:tblGrid>
      <w:tr w:rsidR="0008506A" w14:paraId="52C6C4FB" w14:textId="77777777" w:rsidTr="0008506A">
        <w:tc>
          <w:tcPr>
            <w:tcW w:w="3070" w:type="dxa"/>
          </w:tcPr>
          <w:p w14:paraId="4FA00B14" w14:textId="77777777" w:rsidR="0008506A" w:rsidRDefault="0008506A" w:rsidP="003F5C92">
            <w:pPr>
              <w:rPr>
                <w:rFonts w:cstheme="minorHAnsi"/>
              </w:rPr>
            </w:pPr>
            <w:r>
              <w:rPr>
                <w:rFonts w:cstheme="minorHAnsi"/>
              </w:rPr>
              <w:t xml:space="preserve">Poskytovateľ </w:t>
            </w:r>
          </w:p>
        </w:tc>
        <w:tc>
          <w:tcPr>
            <w:tcW w:w="3071" w:type="dxa"/>
          </w:tcPr>
          <w:p w14:paraId="49D5DDA6" w14:textId="77777777" w:rsidR="0008506A" w:rsidRDefault="0008506A" w:rsidP="003F5C92">
            <w:pPr>
              <w:rPr>
                <w:rFonts w:cstheme="minorHAnsi"/>
              </w:rPr>
            </w:pPr>
            <w:r>
              <w:rPr>
                <w:rFonts w:cstheme="minorHAnsi"/>
              </w:rPr>
              <w:t xml:space="preserve">Súbory </w:t>
            </w:r>
            <w:proofErr w:type="spellStart"/>
            <w:r>
              <w:rPr>
                <w:rFonts w:cstheme="minorHAnsi"/>
              </w:rPr>
              <w:t>cookies</w:t>
            </w:r>
            <w:proofErr w:type="spellEnd"/>
          </w:p>
        </w:tc>
        <w:tc>
          <w:tcPr>
            <w:tcW w:w="3071" w:type="dxa"/>
          </w:tcPr>
          <w:p w14:paraId="2CA50BE9" w14:textId="77777777" w:rsidR="0008506A" w:rsidRDefault="0008506A" w:rsidP="003F5C92">
            <w:pPr>
              <w:rPr>
                <w:rFonts w:cstheme="minorHAnsi"/>
              </w:rPr>
            </w:pPr>
            <w:r>
              <w:rPr>
                <w:rFonts w:cstheme="minorHAnsi"/>
              </w:rPr>
              <w:t>Životnosť*</w:t>
            </w:r>
          </w:p>
        </w:tc>
      </w:tr>
      <w:tr w:rsidR="007800D8" w14:paraId="7F519E4F" w14:textId="77777777" w:rsidTr="0008506A">
        <w:tc>
          <w:tcPr>
            <w:tcW w:w="3070" w:type="dxa"/>
          </w:tcPr>
          <w:p w14:paraId="2E7FBB22" w14:textId="3DAC0903" w:rsidR="007800D8" w:rsidRDefault="007800D8" w:rsidP="007800D8">
            <w:pPr>
              <w:rPr>
                <w:rFonts w:cstheme="minorHAnsi"/>
              </w:rPr>
            </w:pPr>
            <w:r w:rsidRPr="00E35127">
              <w:rPr>
                <w:rFonts w:cstheme="minorHAnsi"/>
                <w:b/>
                <w:lang w:val="en-US"/>
              </w:rPr>
              <w:t>Google reCAPTCHA</w:t>
            </w:r>
          </w:p>
        </w:tc>
        <w:tc>
          <w:tcPr>
            <w:tcW w:w="3071" w:type="dxa"/>
          </w:tcPr>
          <w:p w14:paraId="753ADB0B" w14:textId="1E9151C2" w:rsidR="007800D8" w:rsidRDefault="007800D8" w:rsidP="007800D8">
            <w:pPr>
              <w:rPr>
                <w:rFonts w:cstheme="minorHAnsi"/>
              </w:rPr>
            </w:pPr>
            <w:r w:rsidRPr="007800D8">
              <w:rPr>
                <w:rFonts w:cstheme="minorHAnsi"/>
              </w:rPr>
              <w:t>čítať a filtrovať požiadavky od robotov</w:t>
            </w:r>
          </w:p>
        </w:tc>
        <w:tc>
          <w:tcPr>
            <w:tcW w:w="3071" w:type="dxa"/>
          </w:tcPr>
          <w:p w14:paraId="6DF23113" w14:textId="6F703D3F" w:rsidR="007800D8" w:rsidRDefault="007800D8" w:rsidP="007800D8">
            <w:pPr>
              <w:rPr>
                <w:rFonts w:cstheme="minorHAnsi"/>
              </w:rPr>
            </w:pPr>
            <w:r w:rsidRPr="00E35127">
              <w:rPr>
                <w:rFonts w:cstheme="minorHAnsi"/>
                <w:b/>
              </w:rPr>
              <w:t>365 dní</w:t>
            </w:r>
          </w:p>
        </w:tc>
      </w:tr>
      <w:tr w:rsidR="007800D8" w14:paraId="04EFE355" w14:textId="77777777" w:rsidTr="0008506A">
        <w:tc>
          <w:tcPr>
            <w:tcW w:w="3070" w:type="dxa"/>
          </w:tcPr>
          <w:p w14:paraId="79333901" w14:textId="7B6C8D8B" w:rsidR="007800D8" w:rsidRPr="007800D8" w:rsidRDefault="007800D8" w:rsidP="007800D8">
            <w:pPr>
              <w:rPr>
                <w:rFonts w:cstheme="minorHAnsi"/>
                <w:lang w:val="en-US"/>
              </w:rPr>
            </w:pPr>
            <w:r w:rsidRPr="007800D8">
              <w:rPr>
                <w:rFonts w:cstheme="minorHAnsi"/>
                <w:lang w:val="en-US"/>
              </w:rPr>
              <w:t>Google Maps</w:t>
            </w:r>
          </w:p>
        </w:tc>
        <w:tc>
          <w:tcPr>
            <w:tcW w:w="3071" w:type="dxa"/>
          </w:tcPr>
          <w:p w14:paraId="3D1EC264" w14:textId="2486ED47" w:rsidR="007800D8" w:rsidRDefault="007800D8" w:rsidP="007800D8">
            <w:pPr>
              <w:rPr>
                <w:rFonts w:cstheme="minorHAnsi"/>
              </w:rPr>
            </w:pPr>
            <w:r w:rsidRPr="007800D8">
              <w:rPr>
                <w:rFonts w:cstheme="minorHAnsi"/>
              </w:rPr>
              <w:t>Získať IP adresu</w:t>
            </w:r>
          </w:p>
        </w:tc>
        <w:tc>
          <w:tcPr>
            <w:tcW w:w="3071" w:type="dxa"/>
          </w:tcPr>
          <w:p w14:paraId="601446E0" w14:textId="1DF82093" w:rsidR="007800D8" w:rsidRDefault="007800D8" w:rsidP="007800D8">
            <w:pPr>
              <w:rPr>
                <w:rFonts w:cstheme="minorHAnsi"/>
              </w:rPr>
            </w:pPr>
            <w:r>
              <w:rPr>
                <w:rFonts w:cstheme="minorHAnsi"/>
              </w:rPr>
              <w:t>Okamžite</w:t>
            </w:r>
          </w:p>
        </w:tc>
      </w:tr>
      <w:tr w:rsidR="007800D8" w14:paraId="11BB6F6C" w14:textId="77777777" w:rsidTr="0008506A">
        <w:tc>
          <w:tcPr>
            <w:tcW w:w="3070" w:type="dxa"/>
          </w:tcPr>
          <w:p w14:paraId="01F0F333" w14:textId="0E2AC1C5" w:rsidR="007800D8" w:rsidRDefault="007800D8" w:rsidP="007800D8">
            <w:pPr>
              <w:rPr>
                <w:rFonts w:cstheme="minorHAnsi"/>
              </w:rPr>
            </w:pPr>
            <w:r w:rsidRPr="007800D8">
              <w:rPr>
                <w:rFonts w:cstheme="minorHAnsi"/>
                <w:lang w:val="en-US"/>
              </w:rPr>
              <w:t xml:space="preserve">Google </w:t>
            </w:r>
            <w:r>
              <w:rPr>
                <w:rFonts w:cstheme="minorHAnsi"/>
                <w:lang w:val="en-US"/>
              </w:rPr>
              <w:t>Forms</w:t>
            </w:r>
          </w:p>
        </w:tc>
        <w:tc>
          <w:tcPr>
            <w:tcW w:w="3071" w:type="dxa"/>
          </w:tcPr>
          <w:p w14:paraId="13AE8B4D" w14:textId="60D3ED5B" w:rsidR="007800D8" w:rsidRDefault="007800D8" w:rsidP="007800D8">
            <w:pPr>
              <w:rPr>
                <w:rFonts w:cstheme="minorHAnsi"/>
              </w:rPr>
            </w:pPr>
            <w:r w:rsidRPr="007800D8">
              <w:rPr>
                <w:rFonts w:cstheme="minorHAnsi"/>
              </w:rPr>
              <w:t xml:space="preserve">Získať </w:t>
            </w:r>
            <w:r>
              <w:rPr>
                <w:rFonts w:cstheme="minorHAnsi"/>
              </w:rPr>
              <w:t>kontaktné údaje</w:t>
            </w:r>
          </w:p>
        </w:tc>
        <w:tc>
          <w:tcPr>
            <w:tcW w:w="3071" w:type="dxa"/>
          </w:tcPr>
          <w:p w14:paraId="2A22BD0D" w14:textId="3FEA8303" w:rsidR="007800D8" w:rsidRDefault="007800D8" w:rsidP="007800D8">
            <w:pPr>
              <w:rPr>
                <w:rFonts w:cstheme="minorHAnsi"/>
              </w:rPr>
            </w:pPr>
            <w:r w:rsidRPr="00E35127">
              <w:rPr>
                <w:rFonts w:cstheme="minorHAnsi"/>
                <w:b/>
              </w:rPr>
              <w:t>365 dní</w:t>
            </w:r>
          </w:p>
        </w:tc>
      </w:tr>
      <w:tr w:rsidR="007800D8" w14:paraId="61273D00" w14:textId="77777777" w:rsidTr="0008506A">
        <w:tc>
          <w:tcPr>
            <w:tcW w:w="3070" w:type="dxa"/>
          </w:tcPr>
          <w:p w14:paraId="5EAE3196" w14:textId="77777777" w:rsidR="007800D8" w:rsidRDefault="007800D8" w:rsidP="007800D8">
            <w:pPr>
              <w:rPr>
                <w:rFonts w:cstheme="minorHAnsi"/>
              </w:rPr>
            </w:pPr>
          </w:p>
        </w:tc>
        <w:tc>
          <w:tcPr>
            <w:tcW w:w="3071" w:type="dxa"/>
          </w:tcPr>
          <w:p w14:paraId="5BB13FE7" w14:textId="77777777" w:rsidR="007800D8" w:rsidRDefault="007800D8" w:rsidP="007800D8">
            <w:pPr>
              <w:rPr>
                <w:rFonts w:cstheme="minorHAnsi"/>
              </w:rPr>
            </w:pPr>
          </w:p>
        </w:tc>
        <w:tc>
          <w:tcPr>
            <w:tcW w:w="3071" w:type="dxa"/>
          </w:tcPr>
          <w:p w14:paraId="39ED56C9" w14:textId="77777777" w:rsidR="007800D8" w:rsidRDefault="007800D8" w:rsidP="007800D8">
            <w:pPr>
              <w:rPr>
                <w:rFonts w:cstheme="minorHAnsi"/>
              </w:rPr>
            </w:pPr>
          </w:p>
        </w:tc>
      </w:tr>
    </w:tbl>
    <w:p w14:paraId="395C1CFD" w14:textId="77777777" w:rsidR="0008506A" w:rsidRDefault="0008506A" w:rsidP="003F5C92">
      <w:pPr>
        <w:rPr>
          <w:rFonts w:cstheme="minorHAnsi"/>
        </w:rPr>
      </w:pPr>
    </w:p>
    <w:p w14:paraId="1DD0F6A5" w14:textId="77777777" w:rsidR="0008506A" w:rsidRPr="0008506A" w:rsidRDefault="0008506A" w:rsidP="0008506A">
      <w:pPr>
        <w:shd w:val="clear" w:color="auto" w:fill="FFFFFF"/>
        <w:spacing w:after="100" w:afterAutospacing="1" w:line="240" w:lineRule="auto"/>
        <w:outlineLvl w:val="2"/>
        <w:rPr>
          <w:rFonts w:eastAsia="Times New Roman" w:cstheme="minorHAnsi"/>
          <w:b/>
          <w:bCs/>
          <w:color w:val="1F57A5"/>
          <w:lang w:eastAsia="sk-SK"/>
        </w:rPr>
      </w:pPr>
      <w:r w:rsidRPr="0008506A">
        <w:rPr>
          <w:rFonts w:eastAsia="Times New Roman" w:cstheme="minorHAnsi"/>
          <w:b/>
          <w:bCs/>
          <w:lang w:eastAsia="sk-SK"/>
        </w:rPr>
        <w:t xml:space="preserve">Súbory </w:t>
      </w:r>
      <w:proofErr w:type="spellStart"/>
      <w:r w:rsidRPr="0008506A">
        <w:rPr>
          <w:rFonts w:eastAsia="Times New Roman" w:cstheme="minorHAnsi"/>
          <w:b/>
          <w:bCs/>
          <w:lang w:eastAsia="sk-SK"/>
        </w:rPr>
        <w:t>cookies</w:t>
      </w:r>
      <w:proofErr w:type="spellEnd"/>
      <w:r w:rsidRPr="0008506A">
        <w:rPr>
          <w:rFonts w:eastAsia="Times New Roman" w:cstheme="minorHAnsi"/>
          <w:b/>
          <w:bCs/>
          <w:lang w:eastAsia="sk-SK"/>
        </w:rPr>
        <w:t xml:space="preserve"> súvisiace s výkonom</w:t>
      </w:r>
    </w:p>
    <w:p w14:paraId="7492DE85" w14:textId="77777777" w:rsidR="0008506A" w:rsidRDefault="0008506A" w:rsidP="003F5C92">
      <w:pPr>
        <w:rPr>
          <w:rFonts w:cstheme="minorHAnsi"/>
          <w:color w:val="2B2B2B"/>
          <w:shd w:val="clear" w:color="auto" w:fill="FFFFFF"/>
        </w:rPr>
      </w:pPr>
      <w:r w:rsidRPr="0008506A">
        <w:rPr>
          <w:rFonts w:cstheme="minorHAnsi"/>
          <w:color w:val="2B2B2B"/>
          <w:shd w:val="clear" w:color="auto" w:fill="FFFFFF"/>
        </w:rPr>
        <w:t xml:space="preserve">Tieto súbory </w:t>
      </w:r>
      <w:proofErr w:type="spellStart"/>
      <w:r w:rsidRPr="0008506A">
        <w:rPr>
          <w:rFonts w:cstheme="minorHAnsi"/>
          <w:color w:val="2B2B2B"/>
          <w:shd w:val="clear" w:color="auto" w:fill="FFFFFF"/>
        </w:rPr>
        <w:t>cookie</w:t>
      </w:r>
      <w:proofErr w:type="spellEnd"/>
      <w:r w:rsidRPr="0008506A">
        <w:rPr>
          <w:rFonts w:cstheme="minorHAnsi"/>
          <w:color w:val="2B2B2B"/>
          <w:shd w:val="clear" w:color="auto" w:fill="FFFFFF"/>
        </w:rPr>
        <w:t xml:space="preserve"> nám umožňujú určiť počet návštev a zdroje návštevnosti, aby sme mohli merať a vylepšovať výkon našej stránky. Pomáhajú nám zistiť, ktoré stránky sú najviac a najmenej populárne, a vidieť, koľko návštevníkov sa na stránke pohybuje. Všetky informácie, ktoré tieto súbory </w:t>
      </w:r>
      <w:proofErr w:type="spellStart"/>
      <w:r w:rsidRPr="0008506A">
        <w:rPr>
          <w:rFonts w:cstheme="minorHAnsi"/>
          <w:color w:val="2B2B2B"/>
          <w:shd w:val="clear" w:color="auto" w:fill="FFFFFF"/>
        </w:rPr>
        <w:t>cookie</w:t>
      </w:r>
      <w:proofErr w:type="spellEnd"/>
      <w:r w:rsidRPr="0008506A">
        <w:rPr>
          <w:rFonts w:cstheme="minorHAnsi"/>
          <w:color w:val="2B2B2B"/>
          <w:shd w:val="clear" w:color="auto" w:fill="FFFFFF"/>
        </w:rPr>
        <w:t xml:space="preserve"> zbierajú, sú súhrnné, a teda anonymné. Ak tieto súbory </w:t>
      </w:r>
      <w:proofErr w:type="spellStart"/>
      <w:r w:rsidRPr="0008506A">
        <w:rPr>
          <w:rFonts w:cstheme="minorHAnsi"/>
          <w:color w:val="2B2B2B"/>
          <w:shd w:val="clear" w:color="auto" w:fill="FFFFFF"/>
        </w:rPr>
        <w:t>cookie</w:t>
      </w:r>
      <w:proofErr w:type="spellEnd"/>
      <w:r w:rsidRPr="0008506A">
        <w:rPr>
          <w:rFonts w:cstheme="minorHAnsi"/>
          <w:color w:val="2B2B2B"/>
          <w:shd w:val="clear" w:color="auto" w:fill="FFFFFF"/>
        </w:rPr>
        <w:t xml:space="preserve"> nepovolíte, nebudeme vedieť, kedy ste našu stránku navštívili.</w:t>
      </w:r>
    </w:p>
    <w:p w14:paraId="416F9891" w14:textId="77777777" w:rsidR="0008506A" w:rsidRDefault="0008506A" w:rsidP="003F5C92">
      <w:pPr>
        <w:rPr>
          <w:rFonts w:cstheme="minorHAnsi"/>
          <w:color w:val="2B2B2B"/>
          <w:shd w:val="clear" w:color="auto" w:fill="FFFFFF"/>
        </w:rPr>
      </w:pPr>
      <w:r>
        <w:rPr>
          <w:rFonts w:cstheme="minorHAnsi"/>
          <w:color w:val="2B2B2B"/>
          <w:shd w:val="clear" w:color="auto" w:fill="FFFFFF"/>
        </w:rPr>
        <w:t xml:space="preserve">Súbory </w:t>
      </w:r>
      <w:proofErr w:type="spellStart"/>
      <w:r>
        <w:rPr>
          <w:rFonts w:cstheme="minorHAnsi"/>
          <w:color w:val="2B2B2B"/>
          <w:shd w:val="clear" w:color="auto" w:fill="FFFFFF"/>
        </w:rPr>
        <w:t>cookies</w:t>
      </w:r>
      <w:proofErr w:type="spellEnd"/>
      <w:r>
        <w:rPr>
          <w:rFonts w:cstheme="minorHAnsi"/>
          <w:color w:val="2B2B2B"/>
          <w:shd w:val="clear" w:color="auto" w:fill="FFFFFF"/>
        </w:rPr>
        <w:t xml:space="preserve"> prvých strán</w:t>
      </w:r>
    </w:p>
    <w:tbl>
      <w:tblPr>
        <w:tblStyle w:val="TableGrid"/>
        <w:tblW w:w="0" w:type="auto"/>
        <w:tblLook w:val="04A0" w:firstRow="1" w:lastRow="0" w:firstColumn="1" w:lastColumn="0" w:noHBand="0" w:noVBand="1"/>
      </w:tblPr>
      <w:tblGrid>
        <w:gridCol w:w="3026"/>
        <w:gridCol w:w="3014"/>
        <w:gridCol w:w="3022"/>
      </w:tblGrid>
      <w:tr w:rsidR="0008506A" w14:paraId="2587D069" w14:textId="77777777" w:rsidTr="0008506A">
        <w:tc>
          <w:tcPr>
            <w:tcW w:w="3070" w:type="dxa"/>
          </w:tcPr>
          <w:p w14:paraId="713CBD14" w14:textId="77777777" w:rsidR="0008506A" w:rsidRDefault="0008506A" w:rsidP="003F5C92">
            <w:pPr>
              <w:rPr>
                <w:rFonts w:cstheme="minorHAnsi"/>
              </w:rPr>
            </w:pPr>
            <w:r>
              <w:rPr>
                <w:rFonts w:cstheme="minorHAnsi"/>
              </w:rPr>
              <w:t>Poskytovateľ</w:t>
            </w:r>
          </w:p>
        </w:tc>
        <w:tc>
          <w:tcPr>
            <w:tcW w:w="3071" w:type="dxa"/>
          </w:tcPr>
          <w:p w14:paraId="422E9044" w14:textId="77777777" w:rsidR="0008506A" w:rsidRDefault="0008506A" w:rsidP="003F5C92">
            <w:pPr>
              <w:rPr>
                <w:rFonts w:cstheme="minorHAnsi"/>
              </w:rPr>
            </w:pPr>
            <w:r>
              <w:rPr>
                <w:rFonts w:cstheme="minorHAnsi"/>
              </w:rPr>
              <w:t xml:space="preserve">Súbory </w:t>
            </w:r>
            <w:proofErr w:type="spellStart"/>
            <w:r>
              <w:rPr>
                <w:rFonts w:cstheme="minorHAnsi"/>
              </w:rPr>
              <w:t>cookies</w:t>
            </w:r>
            <w:proofErr w:type="spellEnd"/>
          </w:p>
        </w:tc>
        <w:tc>
          <w:tcPr>
            <w:tcW w:w="3071" w:type="dxa"/>
          </w:tcPr>
          <w:p w14:paraId="0F615F0B" w14:textId="77777777" w:rsidR="0008506A" w:rsidRDefault="0008506A" w:rsidP="003F5C92">
            <w:pPr>
              <w:rPr>
                <w:rFonts w:cstheme="minorHAnsi"/>
              </w:rPr>
            </w:pPr>
            <w:r>
              <w:rPr>
                <w:rFonts w:cstheme="minorHAnsi"/>
              </w:rPr>
              <w:t>Životnosť*</w:t>
            </w:r>
          </w:p>
        </w:tc>
      </w:tr>
      <w:tr w:rsidR="0008506A" w14:paraId="666C8A13" w14:textId="77777777" w:rsidTr="0008506A">
        <w:tc>
          <w:tcPr>
            <w:tcW w:w="3070" w:type="dxa"/>
          </w:tcPr>
          <w:p w14:paraId="66531473" w14:textId="77777777" w:rsidR="0008506A" w:rsidRDefault="0008506A" w:rsidP="003F5C92">
            <w:pPr>
              <w:rPr>
                <w:rFonts w:cstheme="minorHAnsi"/>
              </w:rPr>
            </w:pPr>
          </w:p>
        </w:tc>
        <w:tc>
          <w:tcPr>
            <w:tcW w:w="3071" w:type="dxa"/>
          </w:tcPr>
          <w:p w14:paraId="1C44647C" w14:textId="77777777" w:rsidR="0008506A" w:rsidRDefault="0008506A" w:rsidP="003F5C92">
            <w:pPr>
              <w:rPr>
                <w:rFonts w:cstheme="minorHAnsi"/>
              </w:rPr>
            </w:pPr>
          </w:p>
        </w:tc>
        <w:tc>
          <w:tcPr>
            <w:tcW w:w="3071" w:type="dxa"/>
          </w:tcPr>
          <w:p w14:paraId="06CFA152" w14:textId="77777777" w:rsidR="0008506A" w:rsidRDefault="0008506A" w:rsidP="003F5C92">
            <w:pPr>
              <w:rPr>
                <w:rFonts w:cstheme="minorHAnsi"/>
              </w:rPr>
            </w:pPr>
          </w:p>
        </w:tc>
      </w:tr>
      <w:tr w:rsidR="0008506A" w14:paraId="2526FF13" w14:textId="77777777" w:rsidTr="0008506A">
        <w:tc>
          <w:tcPr>
            <w:tcW w:w="3070" w:type="dxa"/>
          </w:tcPr>
          <w:p w14:paraId="6CF9D916" w14:textId="77777777" w:rsidR="0008506A" w:rsidRDefault="0008506A" w:rsidP="003F5C92">
            <w:pPr>
              <w:rPr>
                <w:rFonts w:cstheme="minorHAnsi"/>
              </w:rPr>
            </w:pPr>
          </w:p>
        </w:tc>
        <w:tc>
          <w:tcPr>
            <w:tcW w:w="3071" w:type="dxa"/>
          </w:tcPr>
          <w:p w14:paraId="480A0732" w14:textId="77777777" w:rsidR="0008506A" w:rsidRDefault="0008506A" w:rsidP="003F5C92">
            <w:pPr>
              <w:rPr>
                <w:rFonts w:cstheme="minorHAnsi"/>
              </w:rPr>
            </w:pPr>
          </w:p>
        </w:tc>
        <w:tc>
          <w:tcPr>
            <w:tcW w:w="3071" w:type="dxa"/>
          </w:tcPr>
          <w:p w14:paraId="43C2D9B6" w14:textId="77777777" w:rsidR="0008506A" w:rsidRDefault="0008506A" w:rsidP="003F5C92">
            <w:pPr>
              <w:rPr>
                <w:rFonts w:cstheme="minorHAnsi"/>
              </w:rPr>
            </w:pPr>
          </w:p>
        </w:tc>
      </w:tr>
      <w:tr w:rsidR="0008506A" w14:paraId="31A2709C" w14:textId="77777777" w:rsidTr="0008506A">
        <w:tc>
          <w:tcPr>
            <w:tcW w:w="3070" w:type="dxa"/>
          </w:tcPr>
          <w:p w14:paraId="64143B37" w14:textId="77777777" w:rsidR="0008506A" w:rsidRDefault="0008506A" w:rsidP="003F5C92">
            <w:pPr>
              <w:rPr>
                <w:rFonts w:cstheme="minorHAnsi"/>
              </w:rPr>
            </w:pPr>
          </w:p>
        </w:tc>
        <w:tc>
          <w:tcPr>
            <w:tcW w:w="3071" w:type="dxa"/>
          </w:tcPr>
          <w:p w14:paraId="77309979" w14:textId="77777777" w:rsidR="0008506A" w:rsidRDefault="0008506A" w:rsidP="003F5C92">
            <w:pPr>
              <w:rPr>
                <w:rFonts w:cstheme="minorHAnsi"/>
              </w:rPr>
            </w:pPr>
          </w:p>
        </w:tc>
        <w:tc>
          <w:tcPr>
            <w:tcW w:w="3071" w:type="dxa"/>
          </w:tcPr>
          <w:p w14:paraId="1E7CB7C3" w14:textId="77777777" w:rsidR="0008506A" w:rsidRDefault="0008506A" w:rsidP="003F5C92">
            <w:pPr>
              <w:rPr>
                <w:rFonts w:cstheme="minorHAnsi"/>
              </w:rPr>
            </w:pPr>
          </w:p>
        </w:tc>
      </w:tr>
      <w:tr w:rsidR="0008506A" w14:paraId="5E049095" w14:textId="77777777" w:rsidTr="0008506A">
        <w:tc>
          <w:tcPr>
            <w:tcW w:w="3070" w:type="dxa"/>
          </w:tcPr>
          <w:p w14:paraId="3FC6D010" w14:textId="77777777" w:rsidR="0008506A" w:rsidRDefault="0008506A" w:rsidP="003F5C92">
            <w:pPr>
              <w:rPr>
                <w:rFonts w:cstheme="minorHAnsi"/>
              </w:rPr>
            </w:pPr>
          </w:p>
        </w:tc>
        <w:tc>
          <w:tcPr>
            <w:tcW w:w="3071" w:type="dxa"/>
          </w:tcPr>
          <w:p w14:paraId="4928C2EA" w14:textId="77777777" w:rsidR="0008506A" w:rsidRDefault="0008506A" w:rsidP="003F5C92">
            <w:pPr>
              <w:rPr>
                <w:rFonts w:cstheme="minorHAnsi"/>
              </w:rPr>
            </w:pPr>
          </w:p>
        </w:tc>
        <w:tc>
          <w:tcPr>
            <w:tcW w:w="3071" w:type="dxa"/>
          </w:tcPr>
          <w:p w14:paraId="3BCA6153" w14:textId="77777777" w:rsidR="0008506A" w:rsidRDefault="0008506A" w:rsidP="003F5C92">
            <w:pPr>
              <w:rPr>
                <w:rFonts w:cstheme="minorHAnsi"/>
              </w:rPr>
            </w:pPr>
          </w:p>
        </w:tc>
      </w:tr>
    </w:tbl>
    <w:p w14:paraId="702B7F64" w14:textId="77777777" w:rsidR="0008506A" w:rsidRDefault="0008506A" w:rsidP="003F5C92">
      <w:pPr>
        <w:rPr>
          <w:rFonts w:cstheme="minorHAnsi"/>
        </w:rPr>
      </w:pPr>
    </w:p>
    <w:p w14:paraId="4FC3024F" w14:textId="77777777" w:rsidR="0008506A" w:rsidRDefault="0008506A" w:rsidP="003F5C92">
      <w:pPr>
        <w:rPr>
          <w:rFonts w:cstheme="minorHAnsi"/>
        </w:rPr>
      </w:pPr>
      <w:r>
        <w:rPr>
          <w:rFonts w:cstheme="minorHAnsi"/>
        </w:rPr>
        <w:t xml:space="preserve">Súbory </w:t>
      </w:r>
      <w:proofErr w:type="spellStart"/>
      <w:r>
        <w:rPr>
          <w:rFonts w:cstheme="minorHAnsi"/>
        </w:rPr>
        <w:t>cookies</w:t>
      </w:r>
      <w:proofErr w:type="spellEnd"/>
      <w:r>
        <w:rPr>
          <w:rFonts w:cstheme="minorHAnsi"/>
        </w:rPr>
        <w:t xml:space="preserve"> tretích strán</w:t>
      </w:r>
    </w:p>
    <w:tbl>
      <w:tblPr>
        <w:tblStyle w:val="TableGrid"/>
        <w:tblW w:w="0" w:type="auto"/>
        <w:tblLook w:val="04A0" w:firstRow="1" w:lastRow="0" w:firstColumn="1" w:lastColumn="0" w:noHBand="0" w:noVBand="1"/>
      </w:tblPr>
      <w:tblGrid>
        <w:gridCol w:w="3026"/>
        <w:gridCol w:w="3014"/>
        <w:gridCol w:w="3022"/>
      </w:tblGrid>
      <w:tr w:rsidR="0008506A" w14:paraId="1F94FB07" w14:textId="77777777" w:rsidTr="009B45A2">
        <w:tc>
          <w:tcPr>
            <w:tcW w:w="3070" w:type="dxa"/>
          </w:tcPr>
          <w:p w14:paraId="073C6898" w14:textId="77777777" w:rsidR="0008506A" w:rsidRDefault="0008506A" w:rsidP="009B45A2">
            <w:pPr>
              <w:rPr>
                <w:rFonts w:cstheme="minorHAnsi"/>
              </w:rPr>
            </w:pPr>
            <w:r>
              <w:rPr>
                <w:rFonts w:cstheme="minorHAnsi"/>
              </w:rPr>
              <w:t>Poskytovateľ</w:t>
            </w:r>
          </w:p>
        </w:tc>
        <w:tc>
          <w:tcPr>
            <w:tcW w:w="3071" w:type="dxa"/>
          </w:tcPr>
          <w:p w14:paraId="3385452B" w14:textId="77777777" w:rsidR="0008506A" w:rsidRDefault="0008506A" w:rsidP="009B45A2">
            <w:pPr>
              <w:rPr>
                <w:rFonts w:cstheme="minorHAnsi"/>
              </w:rPr>
            </w:pPr>
            <w:r>
              <w:rPr>
                <w:rFonts w:cstheme="minorHAnsi"/>
              </w:rPr>
              <w:t xml:space="preserve">Súbory </w:t>
            </w:r>
            <w:proofErr w:type="spellStart"/>
            <w:r>
              <w:rPr>
                <w:rFonts w:cstheme="minorHAnsi"/>
              </w:rPr>
              <w:t>cookies</w:t>
            </w:r>
            <w:proofErr w:type="spellEnd"/>
          </w:p>
        </w:tc>
        <w:tc>
          <w:tcPr>
            <w:tcW w:w="3071" w:type="dxa"/>
          </w:tcPr>
          <w:p w14:paraId="1ABB5412" w14:textId="77777777" w:rsidR="0008506A" w:rsidRDefault="0008506A" w:rsidP="009B45A2">
            <w:pPr>
              <w:rPr>
                <w:rFonts w:cstheme="minorHAnsi"/>
              </w:rPr>
            </w:pPr>
            <w:r>
              <w:rPr>
                <w:rFonts w:cstheme="minorHAnsi"/>
              </w:rPr>
              <w:t>Životnosť*</w:t>
            </w:r>
          </w:p>
        </w:tc>
      </w:tr>
      <w:tr w:rsidR="0008506A" w14:paraId="562DF0B9" w14:textId="77777777" w:rsidTr="009B45A2">
        <w:tc>
          <w:tcPr>
            <w:tcW w:w="3070" w:type="dxa"/>
          </w:tcPr>
          <w:p w14:paraId="316EEFC5" w14:textId="77777777" w:rsidR="0008506A" w:rsidRDefault="0008506A" w:rsidP="009B45A2">
            <w:pPr>
              <w:rPr>
                <w:rFonts w:cstheme="minorHAnsi"/>
              </w:rPr>
            </w:pPr>
          </w:p>
        </w:tc>
        <w:tc>
          <w:tcPr>
            <w:tcW w:w="3071" w:type="dxa"/>
          </w:tcPr>
          <w:p w14:paraId="07F12333" w14:textId="77777777" w:rsidR="0008506A" w:rsidRDefault="0008506A" w:rsidP="009B45A2">
            <w:pPr>
              <w:rPr>
                <w:rFonts w:cstheme="minorHAnsi"/>
              </w:rPr>
            </w:pPr>
          </w:p>
        </w:tc>
        <w:tc>
          <w:tcPr>
            <w:tcW w:w="3071" w:type="dxa"/>
          </w:tcPr>
          <w:p w14:paraId="48E00BB5" w14:textId="77777777" w:rsidR="0008506A" w:rsidRDefault="0008506A" w:rsidP="009B45A2">
            <w:pPr>
              <w:rPr>
                <w:rFonts w:cstheme="minorHAnsi"/>
              </w:rPr>
            </w:pPr>
          </w:p>
        </w:tc>
      </w:tr>
      <w:tr w:rsidR="0008506A" w14:paraId="61E9150C" w14:textId="77777777" w:rsidTr="009B45A2">
        <w:tc>
          <w:tcPr>
            <w:tcW w:w="3070" w:type="dxa"/>
          </w:tcPr>
          <w:p w14:paraId="3B78DE78" w14:textId="77777777" w:rsidR="0008506A" w:rsidRDefault="0008506A" w:rsidP="009B45A2">
            <w:pPr>
              <w:rPr>
                <w:rFonts w:cstheme="minorHAnsi"/>
              </w:rPr>
            </w:pPr>
          </w:p>
        </w:tc>
        <w:tc>
          <w:tcPr>
            <w:tcW w:w="3071" w:type="dxa"/>
          </w:tcPr>
          <w:p w14:paraId="26FB85B3" w14:textId="77777777" w:rsidR="0008506A" w:rsidRDefault="0008506A" w:rsidP="009B45A2">
            <w:pPr>
              <w:rPr>
                <w:rFonts w:cstheme="minorHAnsi"/>
              </w:rPr>
            </w:pPr>
          </w:p>
        </w:tc>
        <w:tc>
          <w:tcPr>
            <w:tcW w:w="3071" w:type="dxa"/>
          </w:tcPr>
          <w:p w14:paraId="1A44F148" w14:textId="77777777" w:rsidR="0008506A" w:rsidRDefault="0008506A" w:rsidP="009B45A2">
            <w:pPr>
              <w:rPr>
                <w:rFonts w:cstheme="minorHAnsi"/>
              </w:rPr>
            </w:pPr>
          </w:p>
        </w:tc>
      </w:tr>
      <w:tr w:rsidR="0008506A" w14:paraId="41721B3F" w14:textId="77777777" w:rsidTr="009B45A2">
        <w:tc>
          <w:tcPr>
            <w:tcW w:w="3070" w:type="dxa"/>
          </w:tcPr>
          <w:p w14:paraId="45D9488C" w14:textId="77777777" w:rsidR="0008506A" w:rsidRDefault="0008506A" w:rsidP="009B45A2">
            <w:pPr>
              <w:rPr>
                <w:rFonts w:cstheme="minorHAnsi"/>
              </w:rPr>
            </w:pPr>
          </w:p>
        </w:tc>
        <w:tc>
          <w:tcPr>
            <w:tcW w:w="3071" w:type="dxa"/>
          </w:tcPr>
          <w:p w14:paraId="3BC0FEDF" w14:textId="77777777" w:rsidR="0008506A" w:rsidRDefault="0008506A" w:rsidP="009B45A2">
            <w:pPr>
              <w:rPr>
                <w:rFonts w:cstheme="minorHAnsi"/>
              </w:rPr>
            </w:pPr>
          </w:p>
        </w:tc>
        <w:tc>
          <w:tcPr>
            <w:tcW w:w="3071" w:type="dxa"/>
          </w:tcPr>
          <w:p w14:paraId="75FE8CF2" w14:textId="77777777" w:rsidR="0008506A" w:rsidRDefault="0008506A" w:rsidP="009B45A2">
            <w:pPr>
              <w:rPr>
                <w:rFonts w:cstheme="minorHAnsi"/>
              </w:rPr>
            </w:pPr>
          </w:p>
        </w:tc>
      </w:tr>
      <w:tr w:rsidR="0008506A" w14:paraId="33EE8A9D" w14:textId="77777777" w:rsidTr="009B45A2">
        <w:tc>
          <w:tcPr>
            <w:tcW w:w="3070" w:type="dxa"/>
          </w:tcPr>
          <w:p w14:paraId="518C1920" w14:textId="77777777" w:rsidR="0008506A" w:rsidRDefault="0008506A" w:rsidP="009B45A2">
            <w:pPr>
              <w:rPr>
                <w:rFonts w:cstheme="minorHAnsi"/>
              </w:rPr>
            </w:pPr>
          </w:p>
        </w:tc>
        <w:tc>
          <w:tcPr>
            <w:tcW w:w="3071" w:type="dxa"/>
          </w:tcPr>
          <w:p w14:paraId="06ACC748" w14:textId="77777777" w:rsidR="0008506A" w:rsidRDefault="0008506A" w:rsidP="009B45A2">
            <w:pPr>
              <w:rPr>
                <w:rFonts w:cstheme="minorHAnsi"/>
              </w:rPr>
            </w:pPr>
          </w:p>
        </w:tc>
        <w:tc>
          <w:tcPr>
            <w:tcW w:w="3071" w:type="dxa"/>
          </w:tcPr>
          <w:p w14:paraId="2D65C2CA" w14:textId="77777777" w:rsidR="0008506A" w:rsidRDefault="0008506A" w:rsidP="009B45A2">
            <w:pPr>
              <w:rPr>
                <w:rFonts w:cstheme="minorHAnsi"/>
              </w:rPr>
            </w:pPr>
          </w:p>
        </w:tc>
      </w:tr>
    </w:tbl>
    <w:p w14:paraId="61486A99" w14:textId="77777777" w:rsidR="0008506A" w:rsidRDefault="0008506A" w:rsidP="003F5C92">
      <w:pPr>
        <w:rPr>
          <w:rFonts w:cstheme="minorHAnsi"/>
        </w:rPr>
      </w:pPr>
    </w:p>
    <w:p w14:paraId="322E46F3" w14:textId="77777777" w:rsidR="0008506A" w:rsidRPr="00F26E64" w:rsidRDefault="00F26E64" w:rsidP="003F5C92">
      <w:pPr>
        <w:rPr>
          <w:rFonts w:cstheme="minorHAnsi"/>
          <w:b/>
        </w:rPr>
      </w:pPr>
      <w:r w:rsidRPr="00F26E64">
        <w:rPr>
          <w:rFonts w:cstheme="minorHAnsi"/>
          <w:b/>
        </w:rPr>
        <w:t xml:space="preserve">Súbory </w:t>
      </w:r>
      <w:proofErr w:type="spellStart"/>
      <w:r w:rsidRPr="00F26E64">
        <w:rPr>
          <w:rFonts w:cstheme="minorHAnsi"/>
          <w:b/>
        </w:rPr>
        <w:t>cookies</w:t>
      </w:r>
      <w:proofErr w:type="spellEnd"/>
      <w:r w:rsidRPr="00F26E64">
        <w:rPr>
          <w:rFonts w:cstheme="minorHAnsi"/>
          <w:b/>
        </w:rPr>
        <w:t xml:space="preserve"> pre cieľové zameranie</w:t>
      </w:r>
    </w:p>
    <w:p w14:paraId="3464AA2D" w14:textId="77777777" w:rsidR="00F26E64" w:rsidRDefault="00F26E64" w:rsidP="003F5C92">
      <w:pPr>
        <w:rPr>
          <w:rFonts w:cstheme="minorHAnsi"/>
          <w:color w:val="2B2B2B"/>
          <w:shd w:val="clear" w:color="auto" w:fill="FFFFFF"/>
        </w:rPr>
      </w:pPr>
      <w:r w:rsidRPr="00F26E64">
        <w:rPr>
          <w:rFonts w:cstheme="minorHAnsi"/>
          <w:color w:val="2B2B2B"/>
          <w:shd w:val="clear" w:color="auto" w:fill="FFFFFF"/>
        </w:rPr>
        <w:t xml:space="preserve">Tieto súbory </w:t>
      </w:r>
      <w:proofErr w:type="spellStart"/>
      <w:r w:rsidRPr="00F26E64">
        <w:rPr>
          <w:rFonts w:cstheme="minorHAnsi"/>
          <w:color w:val="2B2B2B"/>
          <w:shd w:val="clear" w:color="auto" w:fill="FFFFFF"/>
        </w:rPr>
        <w:t>cookie</w:t>
      </w:r>
      <w:proofErr w:type="spellEnd"/>
      <w:r w:rsidRPr="00F26E64">
        <w:rPr>
          <w:rFonts w:cstheme="minorHAnsi"/>
          <w:color w:val="2B2B2B"/>
          <w:shd w:val="clear" w:color="auto" w:fill="FFFFFF"/>
        </w:rPr>
        <w:t xml:space="preserve"> nastavujú prostredníctvom našej stránky naši reklamní partneri. Tieto spoločnosti ich môžu používať na zostavenie profilu vašich záujmov a zobrazenie relevantných reklám na iných stránkach. Fungujú tak, že jedinečným spôsobom identifikujú váš prehliadač a zariadenie. Ak tieto súbory </w:t>
      </w:r>
      <w:proofErr w:type="spellStart"/>
      <w:r w:rsidRPr="00F26E64">
        <w:rPr>
          <w:rFonts w:cstheme="minorHAnsi"/>
          <w:color w:val="2B2B2B"/>
          <w:shd w:val="clear" w:color="auto" w:fill="FFFFFF"/>
        </w:rPr>
        <w:t>cookie</w:t>
      </w:r>
      <w:proofErr w:type="spellEnd"/>
      <w:r w:rsidRPr="00F26E64">
        <w:rPr>
          <w:rFonts w:cstheme="minorHAnsi"/>
          <w:color w:val="2B2B2B"/>
          <w:shd w:val="clear" w:color="auto" w:fill="FFFFFF"/>
        </w:rPr>
        <w:t xml:space="preserve"> nepovolíte, nebudete na iných internetových stránkach dostávať náš cieľový reklamný obsah.</w:t>
      </w:r>
    </w:p>
    <w:p w14:paraId="14E14848" w14:textId="77777777" w:rsidR="00F26E64" w:rsidRDefault="00F26E64" w:rsidP="003F5C92">
      <w:pPr>
        <w:rPr>
          <w:rFonts w:cstheme="minorHAnsi"/>
          <w:color w:val="2B2B2B"/>
          <w:shd w:val="clear" w:color="auto" w:fill="FFFFFF"/>
        </w:rPr>
      </w:pPr>
      <w:r>
        <w:rPr>
          <w:rFonts w:cstheme="minorHAnsi"/>
          <w:color w:val="2B2B2B"/>
          <w:shd w:val="clear" w:color="auto" w:fill="FFFFFF"/>
        </w:rPr>
        <w:t xml:space="preserve">Súbory </w:t>
      </w:r>
      <w:proofErr w:type="spellStart"/>
      <w:r>
        <w:rPr>
          <w:rFonts w:cstheme="minorHAnsi"/>
          <w:color w:val="2B2B2B"/>
          <w:shd w:val="clear" w:color="auto" w:fill="FFFFFF"/>
        </w:rPr>
        <w:t>cookies</w:t>
      </w:r>
      <w:proofErr w:type="spellEnd"/>
      <w:r>
        <w:rPr>
          <w:rFonts w:cstheme="minorHAnsi"/>
          <w:color w:val="2B2B2B"/>
          <w:shd w:val="clear" w:color="auto" w:fill="FFFFFF"/>
        </w:rPr>
        <w:t xml:space="preserve"> prvých strán</w:t>
      </w:r>
    </w:p>
    <w:tbl>
      <w:tblPr>
        <w:tblStyle w:val="TableGrid"/>
        <w:tblW w:w="0" w:type="auto"/>
        <w:tblLook w:val="04A0" w:firstRow="1" w:lastRow="0" w:firstColumn="1" w:lastColumn="0" w:noHBand="0" w:noVBand="1"/>
      </w:tblPr>
      <w:tblGrid>
        <w:gridCol w:w="3026"/>
        <w:gridCol w:w="3014"/>
        <w:gridCol w:w="3022"/>
      </w:tblGrid>
      <w:tr w:rsidR="00F26E64" w14:paraId="056F2EB3" w14:textId="77777777" w:rsidTr="00DE12CE">
        <w:tc>
          <w:tcPr>
            <w:tcW w:w="3070" w:type="dxa"/>
          </w:tcPr>
          <w:p w14:paraId="219EB405" w14:textId="77777777" w:rsidR="00F26E64" w:rsidRDefault="00F26E64" w:rsidP="00DE12CE">
            <w:pPr>
              <w:rPr>
                <w:rFonts w:cstheme="minorHAnsi"/>
              </w:rPr>
            </w:pPr>
            <w:r>
              <w:rPr>
                <w:rFonts w:cstheme="minorHAnsi"/>
              </w:rPr>
              <w:t>Poskytovateľ</w:t>
            </w:r>
          </w:p>
        </w:tc>
        <w:tc>
          <w:tcPr>
            <w:tcW w:w="3071" w:type="dxa"/>
          </w:tcPr>
          <w:p w14:paraId="606CF0B1" w14:textId="77777777" w:rsidR="00F26E64" w:rsidRDefault="00F26E64" w:rsidP="00DE12CE">
            <w:pPr>
              <w:rPr>
                <w:rFonts w:cstheme="minorHAnsi"/>
              </w:rPr>
            </w:pPr>
            <w:r>
              <w:rPr>
                <w:rFonts w:cstheme="minorHAnsi"/>
              </w:rPr>
              <w:t xml:space="preserve">Súbory </w:t>
            </w:r>
            <w:proofErr w:type="spellStart"/>
            <w:r>
              <w:rPr>
                <w:rFonts w:cstheme="minorHAnsi"/>
              </w:rPr>
              <w:t>cookies</w:t>
            </w:r>
            <w:proofErr w:type="spellEnd"/>
          </w:p>
        </w:tc>
        <w:tc>
          <w:tcPr>
            <w:tcW w:w="3071" w:type="dxa"/>
          </w:tcPr>
          <w:p w14:paraId="4E5A9E13" w14:textId="77777777" w:rsidR="00F26E64" w:rsidRDefault="00F26E64" w:rsidP="00DE12CE">
            <w:pPr>
              <w:rPr>
                <w:rFonts w:cstheme="minorHAnsi"/>
              </w:rPr>
            </w:pPr>
            <w:r>
              <w:rPr>
                <w:rFonts w:cstheme="minorHAnsi"/>
              </w:rPr>
              <w:t>Životnosť*</w:t>
            </w:r>
          </w:p>
        </w:tc>
      </w:tr>
      <w:tr w:rsidR="00F26E64" w14:paraId="1FD272EF" w14:textId="77777777" w:rsidTr="00DE12CE">
        <w:tc>
          <w:tcPr>
            <w:tcW w:w="3070" w:type="dxa"/>
          </w:tcPr>
          <w:p w14:paraId="155F3CCE" w14:textId="77777777" w:rsidR="00F26E64" w:rsidRDefault="00F26E64" w:rsidP="00DE12CE">
            <w:pPr>
              <w:rPr>
                <w:rFonts w:cstheme="minorHAnsi"/>
              </w:rPr>
            </w:pPr>
          </w:p>
        </w:tc>
        <w:tc>
          <w:tcPr>
            <w:tcW w:w="3071" w:type="dxa"/>
          </w:tcPr>
          <w:p w14:paraId="01AC7206" w14:textId="77777777" w:rsidR="00F26E64" w:rsidRDefault="00F26E64" w:rsidP="00DE12CE">
            <w:pPr>
              <w:rPr>
                <w:rFonts w:cstheme="minorHAnsi"/>
              </w:rPr>
            </w:pPr>
          </w:p>
        </w:tc>
        <w:tc>
          <w:tcPr>
            <w:tcW w:w="3071" w:type="dxa"/>
          </w:tcPr>
          <w:p w14:paraId="4F9EF2B9" w14:textId="77777777" w:rsidR="00F26E64" w:rsidRDefault="00F26E64" w:rsidP="00DE12CE">
            <w:pPr>
              <w:rPr>
                <w:rFonts w:cstheme="minorHAnsi"/>
              </w:rPr>
            </w:pPr>
          </w:p>
        </w:tc>
      </w:tr>
      <w:tr w:rsidR="00F26E64" w14:paraId="08AED4EF" w14:textId="77777777" w:rsidTr="00DE12CE">
        <w:tc>
          <w:tcPr>
            <w:tcW w:w="3070" w:type="dxa"/>
          </w:tcPr>
          <w:p w14:paraId="67900F7E" w14:textId="77777777" w:rsidR="00F26E64" w:rsidRDefault="00F26E64" w:rsidP="00DE12CE">
            <w:pPr>
              <w:rPr>
                <w:rFonts w:cstheme="minorHAnsi"/>
              </w:rPr>
            </w:pPr>
          </w:p>
        </w:tc>
        <w:tc>
          <w:tcPr>
            <w:tcW w:w="3071" w:type="dxa"/>
          </w:tcPr>
          <w:p w14:paraId="1CAF385B" w14:textId="77777777" w:rsidR="00F26E64" w:rsidRDefault="00F26E64" w:rsidP="00DE12CE">
            <w:pPr>
              <w:rPr>
                <w:rFonts w:cstheme="minorHAnsi"/>
              </w:rPr>
            </w:pPr>
          </w:p>
        </w:tc>
        <w:tc>
          <w:tcPr>
            <w:tcW w:w="3071" w:type="dxa"/>
          </w:tcPr>
          <w:p w14:paraId="0911BDE6" w14:textId="77777777" w:rsidR="00F26E64" w:rsidRDefault="00F26E64" w:rsidP="00DE12CE">
            <w:pPr>
              <w:rPr>
                <w:rFonts w:cstheme="minorHAnsi"/>
              </w:rPr>
            </w:pPr>
          </w:p>
        </w:tc>
      </w:tr>
      <w:tr w:rsidR="00F26E64" w14:paraId="22E8B9A9" w14:textId="77777777" w:rsidTr="00DE12CE">
        <w:tc>
          <w:tcPr>
            <w:tcW w:w="3070" w:type="dxa"/>
          </w:tcPr>
          <w:p w14:paraId="362B8707" w14:textId="77777777" w:rsidR="00F26E64" w:rsidRDefault="00F26E64" w:rsidP="00DE12CE">
            <w:pPr>
              <w:rPr>
                <w:rFonts w:cstheme="minorHAnsi"/>
              </w:rPr>
            </w:pPr>
          </w:p>
        </w:tc>
        <w:tc>
          <w:tcPr>
            <w:tcW w:w="3071" w:type="dxa"/>
          </w:tcPr>
          <w:p w14:paraId="3EE7E5D8" w14:textId="77777777" w:rsidR="00F26E64" w:rsidRDefault="00F26E64" w:rsidP="00DE12CE">
            <w:pPr>
              <w:rPr>
                <w:rFonts w:cstheme="minorHAnsi"/>
              </w:rPr>
            </w:pPr>
          </w:p>
        </w:tc>
        <w:tc>
          <w:tcPr>
            <w:tcW w:w="3071" w:type="dxa"/>
          </w:tcPr>
          <w:p w14:paraId="61696230" w14:textId="77777777" w:rsidR="00F26E64" w:rsidRDefault="00F26E64" w:rsidP="00DE12CE">
            <w:pPr>
              <w:rPr>
                <w:rFonts w:cstheme="minorHAnsi"/>
              </w:rPr>
            </w:pPr>
          </w:p>
        </w:tc>
      </w:tr>
      <w:tr w:rsidR="00F26E64" w14:paraId="3A07A308" w14:textId="77777777" w:rsidTr="00DE12CE">
        <w:tc>
          <w:tcPr>
            <w:tcW w:w="3070" w:type="dxa"/>
          </w:tcPr>
          <w:p w14:paraId="5527434A" w14:textId="77777777" w:rsidR="00F26E64" w:rsidRDefault="00F26E64" w:rsidP="00DE12CE">
            <w:pPr>
              <w:rPr>
                <w:rFonts w:cstheme="minorHAnsi"/>
              </w:rPr>
            </w:pPr>
          </w:p>
        </w:tc>
        <w:tc>
          <w:tcPr>
            <w:tcW w:w="3071" w:type="dxa"/>
          </w:tcPr>
          <w:p w14:paraId="5E4D3EE1" w14:textId="77777777" w:rsidR="00F26E64" w:rsidRDefault="00F26E64" w:rsidP="00DE12CE">
            <w:pPr>
              <w:rPr>
                <w:rFonts w:cstheme="minorHAnsi"/>
              </w:rPr>
            </w:pPr>
          </w:p>
        </w:tc>
        <w:tc>
          <w:tcPr>
            <w:tcW w:w="3071" w:type="dxa"/>
          </w:tcPr>
          <w:p w14:paraId="54722523" w14:textId="77777777" w:rsidR="00F26E64" w:rsidRDefault="00F26E64" w:rsidP="00DE12CE">
            <w:pPr>
              <w:rPr>
                <w:rFonts w:cstheme="minorHAnsi"/>
              </w:rPr>
            </w:pPr>
          </w:p>
        </w:tc>
      </w:tr>
    </w:tbl>
    <w:p w14:paraId="52063249" w14:textId="77777777" w:rsidR="00F26E64" w:rsidRDefault="00F26E64" w:rsidP="003F5C92">
      <w:pPr>
        <w:rPr>
          <w:rFonts w:cstheme="minorHAnsi"/>
        </w:rPr>
      </w:pPr>
    </w:p>
    <w:p w14:paraId="52C40631" w14:textId="77777777" w:rsidR="00F26E64" w:rsidRDefault="00F26E64" w:rsidP="003F5C92">
      <w:pPr>
        <w:rPr>
          <w:rFonts w:cstheme="minorHAnsi"/>
        </w:rPr>
      </w:pPr>
      <w:r>
        <w:rPr>
          <w:rFonts w:cstheme="minorHAnsi"/>
        </w:rPr>
        <w:t xml:space="preserve">Súbory </w:t>
      </w:r>
      <w:proofErr w:type="spellStart"/>
      <w:r>
        <w:rPr>
          <w:rFonts w:cstheme="minorHAnsi"/>
        </w:rPr>
        <w:t>cookies</w:t>
      </w:r>
      <w:proofErr w:type="spellEnd"/>
      <w:r>
        <w:rPr>
          <w:rFonts w:cstheme="minorHAnsi"/>
        </w:rPr>
        <w:t xml:space="preserve"> tretích strán</w:t>
      </w:r>
    </w:p>
    <w:tbl>
      <w:tblPr>
        <w:tblStyle w:val="TableGrid"/>
        <w:tblW w:w="0" w:type="auto"/>
        <w:tblLook w:val="04A0" w:firstRow="1" w:lastRow="0" w:firstColumn="1" w:lastColumn="0" w:noHBand="0" w:noVBand="1"/>
      </w:tblPr>
      <w:tblGrid>
        <w:gridCol w:w="3026"/>
        <w:gridCol w:w="3014"/>
        <w:gridCol w:w="3022"/>
      </w:tblGrid>
      <w:tr w:rsidR="00F26E64" w14:paraId="0CA80BA2" w14:textId="77777777" w:rsidTr="00DE12CE">
        <w:tc>
          <w:tcPr>
            <w:tcW w:w="3070" w:type="dxa"/>
          </w:tcPr>
          <w:p w14:paraId="452E6050" w14:textId="77777777" w:rsidR="00F26E64" w:rsidRDefault="00F26E64" w:rsidP="00DE12CE">
            <w:pPr>
              <w:rPr>
                <w:rFonts w:cstheme="minorHAnsi"/>
              </w:rPr>
            </w:pPr>
            <w:r>
              <w:rPr>
                <w:rFonts w:cstheme="minorHAnsi"/>
              </w:rPr>
              <w:t>Poskytovateľ</w:t>
            </w:r>
          </w:p>
        </w:tc>
        <w:tc>
          <w:tcPr>
            <w:tcW w:w="3071" w:type="dxa"/>
          </w:tcPr>
          <w:p w14:paraId="1F31C717" w14:textId="77777777" w:rsidR="00F26E64" w:rsidRDefault="00F26E64" w:rsidP="00DE12CE">
            <w:pPr>
              <w:rPr>
                <w:rFonts w:cstheme="minorHAnsi"/>
              </w:rPr>
            </w:pPr>
            <w:r>
              <w:rPr>
                <w:rFonts w:cstheme="minorHAnsi"/>
              </w:rPr>
              <w:t xml:space="preserve">Súbory </w:t>
            </w:r>
            <w:proofErr w:type="spellStart"/>
            <w:r>
              <w:rPr>
                <w:rFonts w:cstheme="minorHAnsi"/>
              </w:rPr>
              <w:t>cookies</w:t>
            </w:r>
            <w:proofErr w:type="spellEnd"/>
          </w:p>
        </w:tc>
        <w:tc>
          <w:tcPr>
            <w:tcW w:w="3071" w:type="dxa"/>
          </w:tcPr>
          <w:p w14:paraId="53AF71A8" w14:textId="77777777" w:rsidR="00F26E64" w:rsidRDefault="00F26E64" w:rsidP="00DE12CE">
            <w:pPr>
              <w:rPr>
                <w:rFonts w:cstheme="minorHAnsi"/>
              </w:rPr>
            </w:pPr>
            <w:r>
              <w:rPr>
                <w:rFonts w:cstheme="minorHAnsi"/>
              </w:rPr>
              <w:t>Životnosť*</w:t>
            </w:r>
          </w:p>
        </w:tc>
      </w:tr>
      <w:tr w:rsidR="00F26E64" w14:paraId="0FCEB62C" w14:textId="77777777" w:rsidTr="00DE12CE">
        <w:tc>
          <w:tcPr>
            <w:tcW w:w="3070" w:type="dxa"/>
          </w:tcPr>
          <w:p w14:paraId="25D2F1E9" w14:textId="77777777" w:rsidR="00F26E64" w:rsidRDefault="00F26E64" w:rsidP="00DE12CE">
            <w:pPr>
              <w:rPr>
                <w:rFonts w:cstheme="minorHAnsi"/>
              </w:rPr>
            </w:pPr>
          </w:p>
        </w:tc>
        <w:tc>
          <w:tcPr>
            <w:tcW w:w="3071" w:type="dxa"/>
          </w:tcPr>
          <w:p w14:paraId="289749FE" w14:textId="77777777" w:rsidR="00F26E64" w:rsidRDefault="00F26E64" w:rsidP="00DE12CE">
            <w:pPr>
              <w:rPr>
                <w:rFonts w:cstheme="minorHAnsi"/>
              </w:rPr>
            </w:pPr>
          </w:p>
        </w:tc>
        <w:tc>
          <w:tcPr>
            <w:tcW w:w="3071" w:type="dxa"/>
          </w:tcPr>
          <w:p w14:paraId="4EFE60A7" w14:textId="77777777" w:rsidR="00F26E64" w:rsidRDefault="00F26E64" w:rsidP="00DE12CE">
            <w:pPr>
              <w:rPr>
                <w:rFonts w:cstheme="minorHAnsi"/>
              </w:rPr>
            </w:pPr>
          </w:p>
        </w:tc>
      </w:tr>
      <w:tr w:rsidR="00F26E64" w14:paraId="261FADE9" w14:textId="77777777" w:rsidTr="00DE12CE">
        <w:tc>
          <w:tcPr>
            <w:tcW w:w="3070" w:type="dxa"/>
          </w:tcPr>
          <w:p w14:paraId="082F5EC0" w14:textId="77777777" w:rsidR="00F26E64" w:rsidRDefault="00F26E64" w:rsidP="00DE12CE">
            <w:pPr>
              <w:rPr>
                <w:rFonts w:cstheme="minorHAnsi"/>
              </w:rPr>
            </w:pPr>
          </w:p>
        </w:tc>
        <w:tc>
          <w:tcPr>
            <w:tcW w:w="3071" w:type="dxa"/>
          </w:tcPr>
          <w:p w14:paraId="1C529809" w14:textId="77777777" w:rsidR="00F26E64" w:rsidRDefault="00F26E64" w:rsidP="00DE12CE">
            <w:pPr>
              <w:rPr>
                <w:rFonts w:cstheme="minorHAnsi"/>
              </w:rPr>
            </w:pPr>
          </w:p>
        </w:tc>
        <w:tc>
          <w:tcPr>
            <w:tcW w:w="3071" w:type="dxa"/>
          </w:tcPr>
          <w:p w14:paraId="279F5229" w14:textId="77777777" w:rsidR="00F26E64" w:rsidRDefault="00F26E64" w:rsidP="00DE12CE">
            <w:pPr>
              <w:rPr>
                <w:rFonts w:cstheme="minorHAnsi"/>
              </w:rPr>
            </w:pPr>
          </w:p>
        </w:tc>
      </w:tr>
      <w:tr w:rsidR="00F26E64" w14:paraId="5A9DA63B" w14:textId="77777777" w:rsidTr="00DE12CE">
        <w:tc>
          <w:tcPr>
            <w:tcW w:w="3070" w:type="dxa"/>
          </w:tcPr>
          <w:p w14:paraId="285F9445" w14:textId="77777777" w:rsidR="00F26E64" w:rsidRDefault="00F26E64" w:rsidP="00DE12CE">
            <w:pPr>
              <w:rPr>
                <w:rFonts w:cstheme="minorHAnsi"/>
              </w:rPr>
            </w:pPr>
          </w:p>
        </w:tc>
        <w:tc>
          <w:tcPr>
            <w:tcW w:w="3071" w:type="dxa"/>
          </w:tcPr>
          <w:p w14:paraId="75C7DF9F" w14:textId="77777777" w:rsidR="00F26E64" w:rsidRDefault="00F26E64" w:rsidP="00DE12CE">
            <w:pPr>
              <w:rPr>
                <w:rFonts w:cstheme="minorHAnsi"/>
              </w:rPr>
            </w:pPr>
          </w:p>
        </w:tc>
        <w:tc>
          <w:tcPr>
            <w:tcW w:w="3071" w:type="dxa"/>
          </w:tcPr>
          <w:p w14:paraId="0FDADEAF" w14:textId="77777777" w:rsidR="00F26E64" w:rsidRDefault="00F26E64" w:rsidP="00DE12CE">
            <w:pPr>
              <w:rPr>
                <w:rFonts w:cstheme="minorHAnsi"/>
              </w:rPr>
            </w:pPr>
          </w:p>
        </w:tc>
      </w:tr>
      <w:tr w:rsidR="00F26E64" w14:paraId="421DD5A5" w14:textId="77777777" w:rsidTr="00DE12CE">
        <w:tc>
          <w:tcPr>
            <w:tcW w:w="3070" w:type="dxa"/>
          </w:tcPr>
          <w:p w14:paraId="6CFF0A49" w14:textId="77777777" w:rsidR="00F26E64" w:rsidRDefault="00F26E64" w:rsidP="00DE12CE">
            <w:pPr>
              <w:rPr>
                <w:rFonts w:cstheme="minorHAnsi"/>
              </w:rPr>
            </w:pPr>
          </w:p>
        </w:tc>
        <w:tc>
          <w:tcPr>
            <w:tcW w:w="3071" w:type="dxa"/>
          </w:tcPr>
          <w:p w14:paraId="0F3A7F18" w14:textId="77777777" w:rsidR="00F26E64" w:rsidRDefault="00F26E64" w:rsidP="00DE12CE">
            <w:pPr>
              <w:rPr>
                <w:rFonts w:cstheme="minorHAnsi"/>
              </w:rPr>
            </w:pPr>
          </w:p>
        </w:tc>
        <w:tc>
          <w:tcPr>
            <w:tcW w:w="3071" w:type="dxa"/>
          </w:tcPr>
          <w:p w14:paraId="522A76D6" w14:textId="77777777" w:rsidR="00F26E64" w:rsidRDefault="00F26E64" w:rsidP="00DE12CE">
            <w:pPr>
              <w:rPr>
                <w:rFonts w:cstheme="minorHAnsi"/>
              </w:rPr>
            </w:pPr>
          </w:p>
        </w:tc>
      </w:tr>
    </w:tbl>
    <w:p w14:paraId="0D99F5FC" w14:textId="77777777" w:rsidR="00F26E64" w:rsidRDefault="00F26E64" w:rsidP="003F5C92">
      <w:pPr>
        <w:rPr>
          <w:rFonts w:cstheme="minorHAnsi"/>
        </w:rPr>
      </w:pPr>
    </w:p>
    <w:p w14:paraId="667E6C42" w14:textId="77777777" w:rsidR="00F26E64" w:rsidRDefault="00F26E64" w:rsidP="003F5C92">
      <w:pPr>
        <w:rPr>
          <w:rFonts w:cstheme="minorHAnsi"/>
          <w:b/>
        </w:rPr>
      </w:pPr>
      <w:r w:rsidRPr="00F26E64">
        <w:rPr>
          <w:rFonts w:cstheme="minorHAnsi"/>
          <w:b/>
        </w:rPr>
        <w:t>*Životnosť</w:t>
      </w:r>
    </w:p>
    <w:p w14:paraId="1B0C0429" w14:textId="77777777" w:rsidR="00F26E64" w:rsidRDefault="00F26E64" w:rsidP="003F5C92">
      <w:pPr>
        <w:rPr>
          <w:rFonts w:cstheme="minorHAnsi"/>
          <w:b/>
        </w:rPr>
      </w:pPr>
      <w:r>
        <w:rPr>
          <w:rFonts w:cstheme="minorHAnsi"/>
          <w:b/>
        </w:rPr>
        <w:t xml:space="preserve">Dočasné </w:t>
      </w:r>
      <w:proofErr w:type="spellStart"/>
      <w:r>
        <w:rPr>
          <w:rFonts w:cstheme="minorHAnsi"/>
          <w:b/>
        </w:rPr>
        <w:t>cookies</w:t>
      </w:r>
      <w:proofErr w:type="spellEnd"/>
      <w:r>
        <w:rPr>
          <w:rFonts w:cstheme="minorHAnsi"/>
          <w:b/>
        </w:rPr>
        <w:t xml:space="preserve"> budú automaticky zmazané po zatvorení Vášho webového prehliadača</w:t>
      </w:r>
    </w:p>
    <w:p w14:paraId="370846C0" w14:textId="77777777" w:rsidR="00F26E64" w:rsidRPr="00F26E64" w:rsidRDefault="00F26E64" w:rsidP="003F5C92">
      <w:pPr>
        <w:rPr>
          <w:rFonts w:cstheme="minorHAnsi"/>
          <w:b/>
        </w:rPr>
      </w:pPr>
      <w:r>
        <w:rPr>
          <w:rFonts w:cstheme="minorHAnsi"/>
          <w:b/>
        </w:rPr>
        <w:t xml:space="preserve">Trvalé </w:t>
      </w:r>
      <w:proofErr w:type="spellStart"/>
      <w:r>
        <w:rPr>
          <w:rFonts w:cstheme="minorHAnsi"/>
          <w:b/>
        </w:rPr>
        <w:t>cokkies</w:t>
      </w:r>
      <w:proofErr w:type="spellEnd"/>
      <w:r>
        <w:rPr>
          <w:rFonts w:cstheme="minorHAnsi"/>
          <w:b/>
        </w:rPr>
        <w:t xml:space="preserve"> ostanú na Vašom disku uložené aj po zatvorení webového prehliadača. </w:t>
      </w:r>
    </w:p>
    <w:sectPr w:rsidR="00F26E64" w:rsidRPr="00F26E64" w:rsidSect="0008506A">
      <w:pgSz w:w="11906" w:h="16838"/>
      <w:pgMar w:top="851"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C92"/>
    <w:rsid w:val="0008506A"/>
    <w:rsid w:val="001B71F9"/>
    <w:rsid w:val="003F5C92"/>
    <w:rsid w:val="00686789"/>
    <w:rsid w:val="006F59A7"/>
    <w:rsid w:val="007800D8"/>
    <w:rsid w:val="009D0565"/>
    <w:rsid w:val="00A04887"/>
    <w:rsid w:val="00E35127"/>
    <w:rsid w:val="00F26E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5C896"/>
  <w15:docId w15:val="{E14357B3-0E67-4576-921E-281FD01D0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8506A"/>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Heading5">
    <w:name w:val="heading 5"/>
    <w:basedOn w:val="Normal"/>
    <w:next w:val="Normal"/>
    <w:link w:val="Heading5Char"/>
    <w:uiPriority w:val="9"/>
    <w:semiHidden/>
    <w:unhideWhenUsed/>
    <w:qFormat/>
    <w:rsid w:val="00E3512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5C92"/>
    <w:pPr>
      <w:spacing w:before="100" w:beforeAutospacing="1" w:after="100" w:afterAutospacing="1" w:line="240" w:lineRule="auto"/>
    </w:pPr>
    <w:rPr>
      <w:rFonts w:ascii="Times New Roman" w:eastAsia="Times New Roman" w:hAnsi="Times New Roman" w:cs="Times New Roman"/>
      <w:sz w:val="24"/>
      <w:szCs w:val="24"/>
      <w:lang w:eastAsia="sk-SK"/>
    </w:rPr>
  </w:style>
  <w:style w:type="table" w:styleId="TableGrid">
    <w:name w:val="Table Grid"/>
    <w:basedOn w:val="TableNormal"/>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8506A"/>
    <w:rPr>
      <w:rFonts w:ascii="Times New Roman" w:eastAsia="Times New Roman" w:hAnsi="Times New Roman" w:cs="Times New Roman"/>
      <w:b/>
      <w:bCs/>
      <w:sz w:val="27"/>
      <w:szCs w:val="27"/>
      <w:lang w:eastAsia="sk-SK"/>
    </w:rPr>
  </w:style>
  <w:style w:type="character" w:styleId="Hyperlink">
    <w:name w:val="Hyperlink"/>
    <w:basedOn w:val="DefaultParagraphFont"/>
    <w:uiPriority w:val="99"/>
    <w:unhideWhenUsed/>
    <w:rsid w:val="00E35127"/>
    <w:rPr>
      <w:color w:val="0000FF" w:themeColor="hyperlink"/>
      <w:u w:val="single"/>
    </w:rPr>
  </w:style>
  <w:style w:type="character" w:styleId="UnresolvedMention">
    <w:name w:val="Unresolved Mention"/>
    <w:basedOn w:val="DefaultParagraphFont"/>
    <w:uiPriority w:val="99"/>
    <w:semiHidden/>
    <w:unhideWhenUsed/>
    <w:rsid w:val="00E35127"/>
    <w:rPr>
      <w:color w:val="605E5C"/>
      <w:shd w:val="clear" w:color="auto" w:fill="E1DFDD"/>
    </w:rPr>
  </w:style>
  <w:style w:type="character" w:customStyle="1" w:styleId="Heading5Char">
    <w:name w:val="Heading 5 Char"/>
    <w:basedOn w:val="DefaultParagraphFont"/>
    <w:link w:val="Heading5"/>
    <w:uiPriority w:val="9"/>
    <w:semiHidden/>
    <w:rsid w:val="00E35127"/>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1496">
      <w:bodyDiv w:val="1"/>
      <w:marLeft w:val="0"/>
      <w:marRight w:val="0"/>
      <w:marTop w:val="0"/>
      <w:marBottom w:val="0"/>
      <w:divBdr>
        <w:top w:val="none" w:sz="0" w:space="0" w:color="auto"/>
        <w:left w:val="none" w:sz="0" w:space="0" w:color="auto"/>
        <w:bottom w:val="none" w:sz="0" w:space="0" w:color="auto"/>
        <w:right w:val="none" w:sz="0" w:space="0" w:color="auto"/>
      </w:divBdr>
    </w:div>
    <w:div w:id="171226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578</Words>
  <Characters>3299</Characters>
  <Application>Microsoft Office Word</Application>
  <DocSecurity>0</DocSecurity>
  <Lines>27</Lines>
  <Paragraphs>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Luc Jan</cp:lastModifiedBy>
  <cp:revision>2</cp:revision>
  <dcterms:created xsi:type="dcterms:W3CDTF">2026-08-30T16:51:00Z</dcterms:created>
  <dcterms:modified xsi:type="dcterms:W3CDTF">2026-08-30T16:51:00Z</dcterms:modified>
</cp:coreProperties>
</file>